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623" w:rsidRPr="00B54623" w:rsidRDefault="00B54623" w:rsidP="0044006E">
      <w:pPr>
        <w:jc w:val="lowKashida"/>
        <w:rPr>
          <w:rFonts w:ascii="Arial" w:hAnsi="Arial" w:cs="Arial"/>
          <w:sz w:val="24"/>
          <w:rtl/>
        </w:rPr>
      </w:pPr>
      <w:r w:rsidRPr="00B54623">
        <w:rPr>
          <w:rFonts w:ascii="Arial" w:hAnsi="Arial" w:cs="Arial" w:hint="cs"/>
          <w:sz w:val="24"/>
          <w:rtl/>
        </w:rPr>
        <w:t>طرح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های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مونیخ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ری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جهت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افزایش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سرمایه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تا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سقف</w:t>
      </w:r>
      <w:r w:rsidRPr="00B54623">
        <w:rPr>
          <w:rFonts w:ascii="Arial" w:hAnsi="Arial" w:cs="Arial"/>
          <w:sz w:val="24"/>
          <w:rtl/>
        </w:rPr>
        <w:t xml:space="preserve"> 3/3 </w:t>
      </w:r>
      <w:r w:rsidRPr="00B54623">
        <w:rPr>
          <w:rFonts w:ascii="Arial" w:hAnsi="Arial" w:cs="Arial" w:hint="cs"/>
          <w:sz w:val="24"/>
          <w:rtl/>
        </w:rPr>
        <w:t>میلیارد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مارک</w:t>
      </w:r>
      <w:r w:rsidRPr="00B54623">
        <w:rPr>
          <w:rFonts w:ascii="Arial" w:hAnsi="Arial" w:cs="Arial"/>
          <w:sz w:val="24"/>
          <w:rtl/>
        </w:rPr>
        <w:t xml:space="preserve"> </w:t>
      </w:r>
    </w:p>
    <w:p w:rsidR="00B54623" w:rsidRDefault="00B54623" w:rsidP="00B54623">
      <w:pPr>
        <w:jc w:val="lowKashida"/>
        <w:rPr>
          <w:rFonts w:ascii="Arial" w:hAnsi="Arial" w:cs="Arial"/>
          <w:sz w:val="24"/>
          <w:rtl/>
        </w:rPr>
      </w:pPr>
    </w:p>
    <w:p w:rsidR="00B54623" w:rsidRPr="00B54623" w:rsidRDefault="00B54623" w:rsidP="00B54623">
      <w:pPr>
        <w:jc w:val="lowKashida"/>
        <w:rPr>
          <w:rFonts w:ascii="Arial" w:hAnsi="Arial" w:cs="Arial"/>
          <w:sz w:val="24"/>
          <w:rtl/>
        </w:rPr>
      </w:pPr>
      <w:r w:rsidRPr="00B54623">
        <w:rPr>
          <w:rFonts w:ascii="Arial" w:hAnsi="Arial" w:cs="Arial" w:hint="cs"/>
          <w:sz w:val="24"/>
          <w:rtl/>
        </w:rPr>
        <w:t>اندونزی</w:t>
      </w:r>
      <w:r w:rsidRPr="00B54623">
        <w:rPr>
          <w:rFonts w:ascii="Arial" w:hAnsi="Arial" w:cs="Arial"/>
          <w:sz w:val="24"/>
          <w:rtl/>
        </w:rPr>
        <w:t>:</w:t>
      </w:r>
      <w:r w:rsidRPr="00B54623">
        <w:rPr>
          <w:rFonts w:ascii="Arial" w:hAnsi="Arial" w:cs="Arial" w:hint="cs"/>
          <w:sz w:val="24"/>
          <w:rtl/>
        </w:rPr>
        <w:t>تأکید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دولت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برپرداخت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سریع‏تر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خسارات</w:t>
      </w:r>
    </w:p>
    <w:p w:rsidR="00B54623" w:rsidRDefault="00B54623" w:rsidP="00B54623">
      <w:pPr>
        <w:jc w:val="lowKashida"/>
        <w:rPr>
          <w:rFonts w:ascii="Arial" w:hAnsi="Arial" w:cs="Arial"/>
          <w:sz w:val="24"/>
          <w:rtl/>
        </w:rPr>
      </w:pPr>
      <w:r w:rsidRPr="00B54623">
        <w:rPr>
          <w:rFonts w:ascii="Arial" w:hAnsi="Arial" w:cs="Arial" w:hint="cs"/>
          <w:sz w:val="24"/>
          <w:rtl/>
        </w:rPr>
        <w:t>وزیر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دارایی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اندونزی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آقای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بامبانگ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سابیانیتو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تأکید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کرده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است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شرکت‏های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بیمه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تسویهء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خسارت‏های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ناشی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از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آشوب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را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تسریع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بخشند</w:t>
      </w:r>
      <w:r w:rsidRPr="00B54623">
        <w:rPr>
          <w:rFonts w:ascii="Arial" w:hAnsi="Arial" w:cs="Arial"/>
          <w:sz w:val="24"/>
          <w:rtl/>
        </w:rPr>
        <w:t>.</w:t>
      </w:r>
      <w:r w:rsidRPr="00B54623">
        <w:rPr>
          <w:rFonts w:ascii="Arial" w:hAnsi="Arial" w:cs="Arial" w:hint="cs"/>
          <w:sz w:val="24"/>
          <w:rtl/>
        </w:rPr>
        <w:t>این‏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آشوب‏ها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منجربه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کناره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گیری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آقای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سوهارتو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شد</w:t>
      </w:r>
      <w:r w:rsidRPr="00B54623">
        <w:rPr>
          <w:rFonts w:ascii="Arial" w:hAnsi="Arial" w:cs="Arial"/>
          <w:sz w:val="24"/>
          <w:rtl/>
        </w:rPr>
        <w:t>.</w:t>
      </w:r>
    </w:p>
    <w:p w:rsidR="00B54623" w:rsidRDefault="00B54623" w:rsidP="00B54623">
      <w:pPr>
        <w:jc w:val="lowKashida"/>
        <w:rPr>
          <w:rFonts w:ascii="Arial" w:hAnsi="Arial" w:cs="Arial"/>
          <w:sz w:val="24"/>
          <w:rtl/>
        </w:rPr>
      </w:pPr>
      <w:r w:rsidRPr="00B54623">
        <w:rPr>
          <w:rFonts w:ascii="Arial" w:hAnsi="Arial" w:cs="Arial" w:hint="cs"/>
          <w:sz w:val="24"/>
          <w:rtl/>
        </w:rPr>
        <w:t>طبق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گزارش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رویتر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وی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ذکر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این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نکته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بسیاری‏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از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بیمه‏گران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تنها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موقع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فروش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وعده‏ها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خوبند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کسبه‏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گفت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آن‏ها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می‏توانند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اسناد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بیمه‏ای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خود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را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به‏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وزاتخانهء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وی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جهت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بررسی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ارسال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دارند</w:t>
      </w:r>
      <w:r w:rsidRPr="00B54623">
        <w:rPr>
          <w:rFonts w:ascii="Arial" w:hAnsi="Arial" w:cs="Arial"/>
          <w:sz w:val="24"/>
          <w:rtl/>
        </w:rPr>
        <w:t>.</w:t>
      </w:r>
    </w:p>
    <w:p w:rsidR="00B54623" w:rsidRDefault="00B54623" w:rsidP="00B54623">
      <w:pPr>
        <w:jc w:val="lowKashida"/>
        <w:rPr>
          <w:rFonts w:ascii="Arial" w:hAnsi="Arial" w:cs="Arial"/>
          <w:sz w:val="24"/>
          <w:rtl/>
        </w:rPr>
      </w:pPr>
      <w:r w:rsidRPr="00B54623">
        <w:rPr>
          <w:rFonts w:ascii="Arial" w:hAnsi="Arial" w:cs="Arial" w:hint="cs"/>
          <w:sz w:val="24"/>
          <w:rtl/>
        </w:rPr>
        <w:t>رویتر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نقل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از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وی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گزارش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کرده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است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که‏</w:t>
      </w:r>
      <w:r w:rsidRPr="00B54623">
        <w:rPr>
          <w:rFonts w:ascii="Arial" w:hAnsi="Arial" w:cs="Arial"/>
          <w:sz w:val="24"/>
          <w:rtl/>
        </w:rPr>
        <w:t>"</w:t>
      </w:r>
      <w:r w:rsidRPr="00B54623">
        <w:rPr>
          <w:rFonts w:ascii="Arial" w:hAnsi="Arial" w:cs="Arial" w:hint="cs"/>
          <w:sz w:val="24"/>
          <w:rtl/>
        </w:rPr>
        <w:t>من‏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نمی‏توانم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وعده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کنم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کسبه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بطور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خودبخودی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دعاوی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خود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پیروز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می‏شوند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ولی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دست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کم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می‏توانم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به‏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این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جریان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کمک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کنم</w:t>
      </w:r>
      <w:r w:rsidRPr="00B54623">
        <w:rPr>
          <w:rFonts w:ascii="Arial" w:hAnsi="Arial" w:cs="Arial"/>
          <w:sz w:val="24"/>
          <w:rtl/>
        </w:rPr>
        <w:t>."</w:t>
      </w:r>
    </w:p>
    <w:p w:rsidR="00B54623" w:rsidRDefault="00B54623" w:rsidP="00B54623">
      <w:pPr>
        <w:jc w:val="lowKashida"/>
        <w:rPr>
          <w:rFonts w:ascii="Arial" w:hAnsi="Arial" w:cs="Arial"/>
          <w:sz w:val="24"/>
          <w:rtl/>
        </w:rPr>
      </w:pPr>
      <w:r w:rsidRPr="00B54623">
        <w:rPr>
          <w:rFonts w:ascii="Arial" w:hAnsi="Arial" w:cs="Arial" w:hint="cs"/>
          <w:sz w:val="24"/>
          <w:rtl/>
        </w:rPr>
        <w:t>آقای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وزیر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سخنرانی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خود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را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جواب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شکایات‏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کسبه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اهل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منگادو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اوگلودات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از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منطقهء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جاکار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تا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بیان‏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داشت</w:t>
      </w:r>
      <w:r w:rsidRPr="00B54623">
        <w:rPr>
          <w:rFonts w:ascii="Arial" w:hAnsi="Arial" w:cs="Arial"/>
          <w:sz w:val="24"/>
          <w:rtl/>
        </w:rPr>
        <w:t>.</w:t>
      </w:r>
      <w:r w:rsidRPr="00B54623">
        <w:rPr>
          <w:rFonts w:ascii="Arial" w:hAnsi="Arial" w:cs="Arial" w:hint="cs"/>
          <w:sz w:val="24"/>
          <w:rtl/>
        </w:rPr>
        <w:t>مغازه‏های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این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کسبه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درماه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طعمه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حریق‏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شده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و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یا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غارت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رفته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بود</w:t>
      </w:r>
      <w:r w:rsidRPr="00B54623">
        <w:rPr>
          <w:rFonts w:ascii="Arial" w:hAnsi="Arial" w:cs="Arial"/>
          <w:sz w:val="24"/>
          <w:rtl/>
        </w:rPr>
        <w:t>.</w:t>
      </w:r>
      <w:r w:rsidRPr="00B54623">
        <w:rPr>
          <w:rFonts w:ascii="Arial" w:hAnsi="Arial" w:cs="Arial" w:hint="cs"/>
          <w:sz w:val="24"/>
          <w:rtl/>
        </w:rPr>
        <w:t>بیشتر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این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بازرگانان‏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مغازه‏ها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و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اجناس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خود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را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بیمه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کرده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بودند</w:t>
      </w:r>
      <w:r w:rsidRPr="00B54623">
        <w:rPr>
          <w:rFonts w:ascii="Arial" w:hAnsi="Arial" w:cs="Arial"/>
          <w:sz w:val="24"/>
          <w:rtl/>
        </w:rPr>
        <w:t>.</w:t>
      </w:r>
    </w:p>
    <w:p w:rsidR="00B54623" w:rsidRDefault="00B54623" w:rsidP="00B54623">
      <w:pPr>
        <w:jc w:val="lowKashida"/>
        <w:rPr>
          <w:rFonts w:ascii="Arial" w:hAnsi="Arial" w:cs="Arial"/>
          <w:sz w:val="24"/>
          <w:rtl/>
        </w:rPr>
      </w:pPr>
      <w:r w:rsidRPr="00B54623">
        <w:rPr>
          <w:rFonts w:ascii="Arial" w:hAnsi="Arial" w:cs="Arial" w:hint="cs"/>
          <w:sz w:val="24"/>
          <w:rtl/>
        </w:rPr>
        <w:t>طبق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خبر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روزنامه</w:t>
      </w:r>
      <w:r w:rsidRPr="00B54623">
        <w:rPr>
          <w:rFonts w:ascii="Arial" w:hAnsi="Arial" w:cs="Arial"/>
          <w:sz w:val="24"/>
          <w:rtl/>
        </w:rPr>
        <w:t xml:space="preserve"> </w:t>
      </w:r>
      <w:proofErr w:type="spellStart"/>
      <w:r w:rsidRPr="00B54623">
        <w:rPr>
          <w:rFonts w:ascii="Arial" w:hAnsi="Arial" w:cs="Arial"/>
          <w:sz w:val="24"/>
        </w:rPr>
        <w:t>Bisinis</w:t>
      </w:r>
      <w:proofErr w:type="spellEnd"/>
      <w:r w:rsidRPr="00B54623">
        <w:rPr>
          <w:rFonts w:ascii="Arial" w:hAnsi="Arial" w:cs="Arial"/>
          <w:sz w:val="24"/>
        </w:rPr>
        <w:t xml:space="preserve"> Indonesia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،یک‏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روزنامهء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بازرگانی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اندونزیایی،کل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خسارات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ناشی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از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ناآرامی‏های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ماه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گذشته،که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تحت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مسؤولیت‏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شرکت‏های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بیمه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قرار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می‏گرفتند،به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مبلغ</w:t>
      </w:r>
      <w:r w:rsidRPr="00B54623">
        <w:rPr>
          <w:rFonts w:ascii="Arial" w:hAnsi="Arial" w:cs="Arial"/>
          <w:sz w:val="24"/>
          <w:rtl/>
        </w:rPr>
        <w:t xml:space="preserve"> 8 </w:t>
      </w:r>
      <w:r w:rsidRPr="00B54623">
        <w:rPr>
          <w:rFonts w:ascii="Arial" w:hAnsi="Arial" w:cs="Arial" w:hint="cs"/>
          <w:sz w:val="24"/>
          <w:rtl/>
        </w:rPr>
        <w:t>تریلیون‏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روپیه</w:t>
      </w:r>
      <w:r w:rsidRPr="00B54623">
        <w:rPr>
          <w:rFonts w:ascii="Arial" w:hAnsi="Arial" w:cs="Arial"/>
          <w:sz w:val="24"/>
          <w:rtl/>
        </w:rPr>
        <w:t>(</w:t>
      </w:r>
      <w:r w:rsidRPr="00B54623">
        <w:rPr>
          <w:rFonts w:ascii="Arial" w:hAnsi="Arial" w:cs="Arial" w:hint="cs"/>
          <w:sz w:val="24"/>
          <w:rtl/>
        </w:rPr>
        <w:t>معادل</w:t>
      </w:r>
      <w:r w:rsidRPr="00B54623">
        <w:rPr>
          <w:rFonts w:ascii="Arial" w:hAnsi="Arial" w:cs="Arial"/>
          <w:sz w:val="24"/>
          <w:rtl/>
        </w:rPr>
        <w:t xml:space="preserve"> 658 </w:t>
      </w:r>
      <w:r w:rsidRPr="00B54623">
        <w:rPr>
          <w:rFonts w:ascii="Arial" w:hAnsi="Arial" w:cs="Arial" w:hint="cs"/>
          <w:sz w:val="24"/>
          <w:rtl/>
        </w:rPr>
        <w:t>میلیون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دلار</w:t>
      </w:r>
      <w:r w:rsidRPr="00B54623">
        <w:rPr>
          <w:rFonts w:ascii="Arial" w:hAnsi="Arial" w:cs="Arial"/>
          <w:sz w:val="24"/>
          <w:rtl/>
        </w:rPr>
        <w:t>)</w:t>
      </w:r>
      <w:r w:rsidRPr="00B54623">
        <w:rPr>
          <w:rFonts w:ascii="Arial" w:hAnsi="Arial" w:cs="Arial" w:hint="cs"/>
          <w:sz w:val="24"/>
          <w:rtl/>
        </w:rPr>
        <w:t>بود</w:t>
      </w:r>
      <w:r w:rsidRPr="00B54623">
        <w:rPr>
          <w:rFonts w:ascii="Arial" w:hAnsi="Arial" w:cs="Arial"/>
          <w:sz w:val="24"/>
          <w:rtl/>
        </w:rPr>
        <w:t>.</w:t>
      </w:r>
    </w:p>
    <w:p w:rsidR="00B54623" w:rsidRDefault="00B54623" w:rsidP="00B54623">
      <w:pPr>
        <w:jc w:val="lowKashida"/>
        <w:rPr>
          <w:rFonts w:ascii="Arial" w:hAnsi="Arial" w:cs="Arial"/>
          <w:sz w:val="24"/>
          <w:rtl/>
        </w:rPr>
      </w:pPr>
      <w:r w:rsidRPr="00B54623">
        <w:rPr>
          <w:rFonts w:ascii="Arial" w:hAnsi="Arial" w:cs="Arial" w:hint="cs"/>
          <w:sz w:val="24"/>
          <w:rtl/>
        </w:rPr>
        <w:t>تا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اواسط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ژوئیه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این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روزنامه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تخمین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زده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بود،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بیمه‏گران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خارجی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و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شرکت‏های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مشترک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فقط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مبلغ‏</w:t>
      </w:r>
      <w:r w:rsidRPr="00B54623">
        <w:rPr>
          <w:rFonts w:ascii="Arial" w:hAnsi="Arial" w:cs="Arial"/>
          <w:sz w:val="24"/>
          <w:rtl/>
        </w:rPr>
        <w:t xml:space="preserve"> 350 </w:t>
      </w:r>
      <w:r w:rsidRPr="00B54623">
        <w:rPr>
          <w:rFonts w:ascii="Arial" w:hAnsi="Arial" w:cs="Arial" w:hint="cs"/>
          <w:sz w:val="24"/>
          <w:rtl/>
        </w:rPr>
        <w:t>میلیارد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روپیه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از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کل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خسارات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را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پرداخت‏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کرده‏اند</w:t>
      </w:r>
      <w:r w:rsidRPr="00B54623">
        <w:rPr>
          <w:rFonts w:ascii="Arial" w:hAnsi="Arial" w:cs="Arial"/>
          <w:sz w:val="24"/>
          <w:rtl/>
        </w:rPr>
        <w:t>.</w:t>
      </w:r>
    </w:p>
    <w:p w:rsidR="00B54623" w:rsidRPr="00B54623" w:rsidRDefault="00B54623" w:rsidP="00B54623">
      <w:pPr>
        <w:jc w:val="lowKashida"/>
        <w:rPr>
          <w:rFonts w:ascii="Arial" w:hAnsi="Arial" w:cs="Arial"/>
          <w:sz w:val="24"/>
          <w:rtl/>
        </w:rPr>
      </w:pPr>
      <w:r w:rsidRPr="00B54623">
        <w:rPr>
          <w:rFonts w:ascii="Arial" w:hAnsi="Arial" w:cs="Arial" w:hint="cs"/>
          <w:sz w:val="24"/>
          <w:rtl/>
        </w:rPr>
        <w:t>منبع</w:t>
      </w:r>
    </w:p>
    <w:p w:rsidR="00B54623" w:rsidRDefault="00B54623" w:rsidP="00B54623">
      <w:pPr>
        <w:jc w:val="lowKashida"/>
        <w:rPr>
          <w:rFonts w:ascii="Arial" w:hAnsi="Arial" w:cs="Arial"/>
          <w:sz w:val="24"/>
        </w:rPr>
      </w:pPr>
      <w:r w:rsidRPr="00B54623">
        <w:rPr>
          <w:rFonts w:ascii="Arial" w:hAnsi="Arial" w:cs="Arial"/>
          <w:sz w:val="24"/>
        </w:rPr>
        <w:t>Asia Insurance Review</w:t>
      </w:r>
      <w:proofErr w:type="gramStart"/>
      <w:r w:rsidRPr="00B54623">
        <w:rPr>
          <w:rFonts w:ascii="Arial" w:hAnsi="Arial" w:cs="Arial"/>
          <w:sz w:val="24"/>
        </w:rPr>
        <w:t>,Sept.1998</w:t>
      </w:r>
      <w:proofErr w:type="gramEnd"/>
      <w:r w:rsidRPr="00B54623">
        <w:rPr>
          <w:rFonts w:ascii="Arial" w:hAnsi="Arial" w:cs="Arial"/>
          <w:sz w:val="24"/>
          <w:rtl/>
        </w:rPr>
        <w:t xml:space="preserve">. </w:t>
      </w:r>
    </w:p>
    <w:p w:rsidR="00B54623" w:rsidRPr="00B54623" w:rsidRDefault="00B54623" w:rsidP="00B54623">
      <w:pPr>
        <w:jc w:val="lowKashida"/>
        <w:rPr>
          <w:rFonts w:ascii="Arial" w:hAnsi="Arial" w:cs="Arial"/>
          <w:sz w:val="24"/>
          <w:rtl/>
        </w:rPr>
      </w:pPr>
      <w:r w:rsidRPr="00B54623">
        <w:rPr>
          <w:rFonts w:ascii="Arial" w:hAnsi="Arial" w:cs="Arial" w:hint="cs"/>
          <w:sz w:val="24"/>
          <w:rtl/>
        </w:rPr>
        <w:t>طرح‏های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مونیخ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ری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جهت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افزایش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سرمایه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تا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سقف</w:t>
      </w:r>
      <w:r w:rsidRPr="00B54623">
        <w:rPr>
          <w:rFonts w:ascii="Arial" w:hAnsi="Arial" w:cs="Arial"/>
          <w:sz w:val="24"/>
          <w:rtl/>
        </w:rPr>
        <w:t xml:space="preserve"> 3/3 </w:t>
      </w:r>
      <w:r w:rsidRPr="00B54623">
        <w:rPr>
          <w:rFonts w:ascii="Arial" w:hAnsi="Arial" w:cs="Arial" w:hint="cs"/>
          <w:sz w:val="24"/>
          <w:rtl/>
        </w:rPr>
        <w:t>میلیارد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مارکـ</w:t>
      </w:r>
    </w:p>
    <w:p w:rsidR="00B54623" w:rsidRDefault="00B54623" w:rsidP="00B54623">
      <w:pPr>
        <w:jc w:val="lowKashida"/>
        <w:rPr>
          <w:rFonts w:ascii="Arial" w:hAnsi="Arial" w:cs="Arial"/>
          <w:sz w:val="24"/>
          <w:rtl/>
        </w:rPr>
      </w:pPr>
      <w:r w:rsidRPr="00B54623">
        <w:rPr>
          <w:rFonts w:ascii="Arial" w:hAnsi="Arial" w:cs="Arial" w:hint="cs"/>
          <w:sz w:val="24"/>
          <w:rtl/>
        </w:rPr>
        <w:t>بیمهء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اتکایی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مونیخ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ری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سرمایهء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خود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را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تاسقف‏</w:t>
      </w:r>
      <w:r w:rsidRPr="00B54623">
        <w:rPr>
          <w:rFonts w:ascii="Arial" w:hAnsi="Arial" w:cs="Arial"/>
          <w:sz w:val="24"/>
          <w:rtl/>
        </w:rPr>
        <w:t xml:space="preserve"> 3/3 </w:t>
      </w:r>
      <w:r w:rsidRPr="00B54623">
        <w:rPr>
          <w:rFonts w:ascii="Arial" w:hAnsi="Arial" w:cs="Arial" w:hint="cs"/>
          <w:sz w:val="24"/>
          <w:rtl/>
        </w:rPr>
        <w:t>میلیارد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مارک</w:t>
      </w:r>
      <w:r w:rsidRPr="00B54623">
        <w:rPr>
          <w:rFonts w:ascii="Arial" w:hAnsi="Arial" w:cs="Arial"/>
          <w:sz w:val="24"/>
          <w:rtl/>
        </w:rPr>
        <w:t xml:space="preserve">(74/1 </w:t>
      </w:r>
      <w:r w:rsidRPr="00B54623">
        <w:rPr>
          <w:rFonts w:ascii="Arial" w:hAnsi="Arial" w:cs="Arial" w:hint="cs"/>
          <w:sz w:val="24"/>
          <w:rtl/>
        </w:rPr>
        <w:t>میلیارد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دلار</w:t>
      </w:r>
      <w:r w:rsidRPr="00B54623">
        <w:rPr>
          <w:rFonts w:ascii="Arial" w:hAnsi="Arial" w:cs="Arial"/>
          <w:sz w:val="24"/>
          <w:rtl/>
        </w:rPr>
        <w:t>)</w:t>
      </w:r>
      <w:r w:rsidRPr="00B54623">
        <w:rPr>
          <w:rFonts w:ascii="Arial" w:hAnsi="Arial" w:cs="Arial" w:hint="cs"/>
          <w:sz w:val="24"/>
          <w:rtl/>
        </w:rPr>
        <w:t>را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افزایش‏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می‏دهد</w:t>
      </w:r>
      <w:r w:rsidRPr="00B54623">
        <w:rPr>
          <w:rFonts w:ascii="Arial" w:hAnsi="Arial" w:cs="Arial"/>
          <w:sz w:val="24"/>
          <w:rtl/>
        </w:rPr>
        <w:t>.</w:t>
      </w:r>
      <w:r w:rsidRPr="00B54623">
        <w:rPr>
          <w:rFonts w:ascii="Arial" w:hAnsi="Arial" w:cs="Arial" w:hint="cs"/>
          <w:sz w:val="24"/>
          <w:rtl/>
        </w:rPr>
        <w:t>مقامات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شرکت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اظهار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می‏کنند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هدف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از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این‏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اقدام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افزایش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میزان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بهره‏گیری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از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فرصت‏های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بازار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است،ولی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احتمال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دارد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از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آن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برای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پرداخت‏های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به‏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امریکن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ری</w:t>
      </w:r>
      <w:r w:rsidRPr="00B54623">
        <w:rPr>
          <w:rFonts w:ascii="Arial" w:hAnsi="Arial" w:cs="Arial"/>
          <w:sz w:val="24"/>
          <w:rtl/>
        </w:rPr>
        <w:t>(</w:t>
      </w:r>
      <w:r w:rsidRPr="00B54623">
        <w:rPr>
          <w:rFonts w:ascii="Arial" w:hAnsi="Arial" w:cs="Arial" w:hint="cs"/>
          <w:sz w:val="24"/>
          <w:rtl/>
        </w:rPr>
        <w:t>بیمهء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اتکایی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امریکا</w:t>
      </w:r>
      <w:r w:rsidRPr="00B54623">
        <w:rPr>
          <w:rFonts w:ascii="Arial" w:hAnsi="Arial" w:cs="Arial"/>
          <w:sz w:val="24"/>
          <w:rtl/>
        </w:rPr>
        <w:t>)</w:t>
      </w:r>
      <w:r w:rsidRPr="00B54623">
        <w:rPr>
          <w:rFonts w:ascii="Arial" w:hAnsi="Arial" w:cs="Arial" w:hint="cs"/>
          <w:sz w:val="24"/>
          <w:rtl/>
        </w:rPr>
        <w:t>استفاده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شود</w:t>
      </w:r>
      <w:r w:rsidRPr="00B54623">
        <w:rPr>
          <w:rFonts w:ascii="Arial" w:hAnsi="Arial" w:cs="Arial"/>
          <w:sz w:val="24"/>
          <w:rtl/>
        </w:rPr>
        <w:t>.</w:t>
      </w:r>
    </w:p>
    <w:p w:rsidR="00B54623" w:rsidRDefault="00B54623" w:rsidP="00B54623">
      <w:pPr>
        <w:jc w:val="lowKashida"/>
        <w:rPr>
          <w:rFonts w:ascii="Arial" w:hAnsi="Arial" w:cs="Arial"/>
          <w:sz w:val="24"/>
          <w:rtl/>
        </w:rPr>
      </w:pPr>
      <w:r w:rsidRPr="00B54623">
        <w:rPr>
          <w:rFonts w:ascii="Arial" w:hAnsi="Arial" w:cs="Arial" w:hint="cs"/>
          <w:sz w:val="24"/>
          <w:rtl/>
        </w:rPr>
        <w:t>بخش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نخست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سرمایه</w:t>
      </w:r>
      <w:r w:rsidRPr="00B54623">
        <w:rPr>
          <w:rFonts w:ascii="Arial" w:hAnsi="Arial" w:cs="Arial"/>
          <w:sz w:val="24"/>
          <w:rtl/>
        </w:rPr>
        <w:t>(</w:t>
      </w:r>
      <w:r w:rsidRPr="00B54623">
        <w:rPr>
          <w:rFonts w:ascii="Arial" w:hAnsi="Arial" w:cs="Arial" w:hint="cs"/>
          <w:sz w:val="24"/>
          <w:rtl/>
        </w:rPr>
        <w:t>تا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سقف</w:t>
      </w:r>
      <w:r w:rsidRPr="00B54623">
        <w:rPr>
          <w:rFonts w:ascii="Arial" w:hAnsi="Arial" w:cs="Arial"/>
          <w:sz w:val="24"/>
          <w:rtl/>
        </w:rPr>
        <w:t xml:space="preserve"> 1/2 </w:t>
      </w:r>
      <w:r w:rsidRPr="00B54623">
        <w:rPr>
          <w:rFonts w:ascii="Arial" w:hAnsi="Arial" w:cs="Arial" w:hint="cs"/>
          <w:sz w:val="24"/>
          <w:rtl/>
        </w:rPr>
        <w:t>میلیارد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مارک</w:t>
      </w:r>
      <w:r w:rsidRPr="00B54623">
        <w:rPr>
          <w:rFonts w:ascii="Arial" w:hAnsi="Arial" w:cs="Arial"/>
          <w:sz w:val="24"/>
          <w:rtl/>
        </w:rPr>
        <w:t>)</w:t>
      </w:r>
      <w:r w:rsidRPr="00B54623">
        <w:rPr>
          <w:rFonts w:ascii="Arial" w:hAnsi="Arial" w:cs="Arial" w:hint="cs"/>
          <w:sz w:val="24"/>
          <w:rtl/>
        </w:rPr>
        <w:t>از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طریق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غرضهء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سهام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جدید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سهامداران‏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افزایش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می‏یابد</w:t>
      </w:r>
      <w:r w:rsidRPr="00B54623">
        <w:rPr>
          <w:rFonts w:ascii="Arial" w:hAnsi="Arial" w:cs="Arial"/>
          <w:sz w:val="24"/>
          <w:rtl/>
        </w:rPr>
        <w:t>.</w:t>
      </w:r>
      <w:r w:rsidRPr="00B54623">
        <w:rPr>
          <w:rFonts w:ascii="Arial" w:hAnsi="Arial" w:cs="Arial" w:hint="cs"/>
          <w:sz w:val="24"/>
          <w:rtl/>
        </w:rPr>
        <w:t>سهامداران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می‏توانند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سهام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جدید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خود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را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باقیمت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توافقی</w:t>
      </w:r>
      <w:r w:rsidRPr="00B54623">
        <w:rPr>
          <w:rFonts w:ascii="Arial" w:hAnsi="Arial" w:cs="Arial"/>
          <w:sz w:val="24"/>
          <w:rtl/>
        </w:rPr>
        <w:t xml:space="preserve"> 600 </w:t>
      </w:r>
      <w:r w:rsidRPr="00B54623">
        <w:rPr>
          <w:rFonts w:ascii="Arial" w:hAnsi="Arial" w:cs="Arial" w:hint="cs"/>
          <w:sz w:val="24"/>
          <w:rtl/>
        </w:rPr>
        <w:t>مارک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خریداری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کنند</w:t>
      </w:r>
      <w:r w:rsidRPr="00B54623">
        <w:rPr>
          <w:rFonts w:ascii="Arial" w:hAnsi="Arial" w:cs="Arial"/>
          <w:sz w:val="24"/>
          <w:rtl/>
        </w:rPr>
        <w:t>.</w:t>
      </w:r>
      <w:r w:rsidRPr="00B54623">
        <w:rPr>
          <w:rFonts w:ascii="Arial" w:hAnsi="Arial" w:cs="Arial" w:hint="cs"/>
          <w:sz w:val="24"/>
          <w:rtl/>
        </w:rPr>
        <w:t>این‏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قیمت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کمتر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از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یک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سوم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قیمت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اوراقی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است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چهاردهم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جولای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مورد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معامله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قرار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گرفته‏اند</w:t>
      </w:r>
      <w:r w:rsidRPr="00B54623">
        <w:rPr>
          <w:rFonts w:ascii="Arial" w:hAnsi="Arial" w:cs="Arial"/>
          <w:sz w:val="24"/>
          <w:rtl/>
        </w:rPr>
        <w:t>.</w:t>
      </w:r>
    </w:p>
    <w:p w:rsidR="00B54623" w:rsidRDefault="00B54623" w:rsidP="00B54623">
      <w:pPr>
        <w:jc w:val="lowKashida"/>
        <w:rPr>
          <w:rFonts w:ascii="Arial" w:hAnsi="Arial" w:cs="Arial"/>
          <w:sz w:val="24"/>
          <w:rtl/>
        </w:rPr>
      </w:pPr>
      <w:r w:rsidRPr="00B54623">
        <w:rPr>
          <w:rFonts w:ascii="Arial" w:hAnsi="Arial" w:cs="Arial" w:hint="cs"/>
          <w:sz w:val="24"/>
          <w:rtl/>
        </w:rPr>
        <w:t>بیمهء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اتکایی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مونیخ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ری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می‏گوید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از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این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سرمایهء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مازاد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برای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کارگیری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امکانات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تجاری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سراسر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جهان‏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استفاده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خواهد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کرد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و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از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درآمدهای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بیمهء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اتکایی‏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امریکا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و</w:t>
      </w:r>
      <w:r w:rsidRPr="00B54623">
        <w:rPr>
          <w:rFonts w:ascii="Arial" w:hAnsi="Arial" w:cs="Arial"/>
          <w:sz w:val="24"/>
          <w:rtl/>
        </w:rPr>
        <w:t xml:space="preserve"> (</w:t>
      </w:r>
      <w:proofErr w:type="spellStart"/>
      <w:r w:rsidRPr="00B54623">
        <w:rPr>
          <w:rFonts w:ascii="Arial" w:hAnsi="Arial" w:cs="Arial"/>
          <w:sz w:val="24"/>
        </w:rPr>
        <w:t>Reale</w:t>
      </w:r>
      <w:proofErr w:type="spellEnd"/>
      <w:r w:rsidRPr="00B54623">
        <w:rPr>
          <w:rFonts w:ascii="Arial" w:hAnsi="Arial" w:cs="Arial"/>
          <w:sz w:val="24"/>
        </w:rPr>
        <w:t xml:space="preserve"> </w:t>
      </w:r>
      <w:proofErr w:type="spellStart"/>
      <w:r w:rsidRPr="00B54623">
        <w:rPr>
          <w:rFonts w:ascii="Arial" w:hAnsi="Arial" w:cs="Arial"/>
          <w:sz w:val="24"/>
        </w:rPr>
        <w:t>Ri</w:t>
      </w:r>
      <w:proofErr w:type="spellEnd"/>
      <w:r w:rsidRPr="00B54623">
        <w:rPr>
          <w:rFonts w:ascii="Arial" w:hAnsi="Arial" w:cs="Arial"/>
          <w:sz w:val="24"/>
          <w:rtl/>
        </w:rPr>
        <w:t xml:space="preserve">) </w:t>
      </w:r>
      <w:r w:rsidRPr="00B54623">
        <w:rPr>
          <w:rFonts w:ascii="Arial" w:hAnsi="Arial" w:cs="Arial" w:hint="cs"/>
          <w:sz w:val="24"/>
          <w:rtl/>
        </w:rPr>
        <w:t>استفاده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کند</w:t>
      </w:r>
      <w:r w:rsidRPr="00B54623">
        <w:rPr>
          <w:rFonts w:ascii="Arial" w:hAnsi="Arial" w:cs="Arial"/>
          <w:sz w:val="24"/>
          <w:rtl/>
        </w:rPr>
        <w:t>.</w:t>
      </w:r>
      <w:r w:rsidRPr="00B54623">
        <w:rPr>
          <w:rFonts w:ascii="Arial" w:hAnsi="Arial" w:cs="Arial" w:hint="cs"/>
          <w:sz w:val="24"/>
          <w:rtl/>
        </w:rPr>
        <w:t>ولی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عقیدهء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دیگران‏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این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است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این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کار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تنها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معیارهای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سرمایه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گذاری‏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داخلی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امکان‏پذیر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است</w:t>
      </w:r>
      <w:r w:rsidRPr="00B54623">
        <w:rPr>
          <w:rFonts w:ascii="Arial" w:hAnsi="Arial" w:cs="Arial"/>
          <w:sz w:val="24"/>
          <w:rtl/>
        </w:rPr>
        <w:t>.</w:t>
      </w:r>
      <w:r w:rsidRPr="00B54623">
        <w:rPr>
          <w:rFonts w:ascii="Arial" w:hAnsi="Arial" w:cs="Arial" w:hint="cs"/>
          <w:sz w:val="24"/>
          <w:rtl/>
        </w:rPr>
        <w:t>کارلوس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فن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اندرت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یکی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از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صاحب‏نظران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بانک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بازرگانی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است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می‏گوید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توضیح‏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معقول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این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مورد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است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گروه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سرگرم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پرداخت‏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عایدی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خود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بیمهء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اتکایی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امریکا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است</w:t>
      </w:r>
      <w:r w:rsidRPr="00B54623">
        <w:rPr>
          <w:rFonts w:ascii="Arial" w:hAnsi="Arial" w:cs="Arial"/>
          <w:sz w:val="24"/>
          <w:rtl/>
        </w:rPr>
        <w:t>.</w:t>
      </w:r>
      <w:r w:rsidRPr="00B54623">
        <w:rPr>
          <w:rFonts w:ascii="Arial" w:hAnsi="Arial" w:cs="Arial" w:hint="cs"/>
          <w:sz w:val="24"/>
          <w:rtl/>
        </w:rPr>
        <w:t>هم‏چنین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او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افزوده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است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صورت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مالی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بیمه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اتکایی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آلمان‏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حکایت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از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آن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دارد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این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شرکت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نمی‏تواند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از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منبع‏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فروش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پول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آزاد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خود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برخلاف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ظواهر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امر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بیمهء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اتکایی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امریکا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بپردازد</w:t>
      </w:r>
      <w:r w:rsidRPr="00B54623">
        <w:rPr>
          <w:rFonts w:ascii="Arial" w:hAnsi="Arial" w:cs="Arial"/>
          <w:sz w:val="24"/>
          <w:rtl/>
        </w:rPr>
        <w:t>.</w:t>
      </w:r>
    </w:p>
    <w:p w:rsidR="00B54623" w:rsidRDefault="00B54623" w:rsidP="0044006E">
      <w:pPr>
        <w:jc w:val="lowKashida"/>
        <w:rPr>
          <w:rFonts w:ascii="Arial" w:hAnsi="Arial" w:cs="Arial"/>
          <w:sz w:val="24"/>
          <w:rtl/>
        </w:rPr>
      </w:pPr>
      <w:r w:rsidRPr="00B54623">
        <w:rPr>
          <w:rFonts w:ascii="Arial" w:hAnsi="Arial" w:cs="Arial" w:hint="cs"/>
          <w:sz w:val="24"/>
          <w:rtl/>
        </w:rPr>
        <w:t>همیشه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گفته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شده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است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قبال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کاغذ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یا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سرمایه‏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تازه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نمی‏توان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بودجهء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چیزی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را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تأمین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کرد</w:t>
      </w:r>
      <w:r w:rsidRPr="00B54623">
        <w:rPr>
          <w:rFonts w:ascii="Arial" w:hAnsi="Arial" w:cs="Arial"/>
          <w:sz w:val="24"/>
          <w:rtl/>
        </w:rPr>
        <w:t>.</w:t>
      </w:r>
      <w:r w:rsidRPr="00B54623">
        <w:rPr>
          <w:rFonts w:ascii="Arial" w:hAnsi="Arial" w:cs="Arial" w:hint="cs"/>
          <w:sz w:val="24"/>
          <w:rtl/>
        </w:rPr>
        <w:t>ولی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اندازه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و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زمان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سنجی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خصوص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این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افزایش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سرمایه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ظاهرا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چیزی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بیش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از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یک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تصادف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صرف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بوده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است</w:t>
      </w:r>
      <w:r w:rsidRPr="00B54623">
        <w:rPr>
          <w:rFonts w:ascii="Arial" w:hAnsi="Arial" w:cs="Arial"/>
          <w:sz w:val="24"/>
          <w:rtl/>
        </w:rPr>
        <w:t>.</w:t>
      </w:r>
      <w:r w:rsidRPr="00B54623">
        <w:rPr>
          <w:rFonts w:ascii="Arial" w:hAnsi="Arial" w:cs="Arial" w:hint="cs"/>
          <w:sz w:val="24"/>
          <w:rtl/>
        </w:rPr>
        <w:t>امکان‏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ندارد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تأمین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مالی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معاملات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سال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گذشته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از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طریق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باد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هوا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صورت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پذیرفته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باشد،بلکه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جزئیات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تاریخ</w:t>
      </w:r>
      <w:r w:rsidR="0044006E">
        <w:rPr>
          <w:rFonts w:ascii="Arial" w:hAnsi="Arial" w:cs="Arial" w:hint="cs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سررسید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پردخت‏ها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فاش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نشده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و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مطابق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رسم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معمول‏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درمورد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سری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بودن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آن‏ها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توافق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حاصل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شده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است</w:t>
      </w:r>
      <w:r w:rsidRPr="00B54623">
        <w:rPr>
          <w:rFonts w:ascii="Arial" w:hAnsi="Arial" w:cs="Arial"/>
          <w:sz w:val="24"/>
          <w:rtl/>
        </w:rPr>
        <w:t>.</w:t>
      </w:r>
      <w:r w:rsidRPr="00B54623">
        <w:rPr>
          <w:rFonts w:ascii="Arial" w:hAnsi="Arial" w:cs="Arial" w:hint="cs"/>
          <w:sz w:val="24"/>
          <w:rtl/>
        </w:rPr>
        <w:t>با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این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همه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سخنگوی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بیمهء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اتکایی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مونیخ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ری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اظهار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می‏دارد،</w:t>
      </w:r>
      <w:r w:rsidRPr="00B54623">
        <w:rPr>
          <w:rFonts w:ascii="Arial" w:hAnsi="Arial" w:cs="Arial" w:hint="eastAsia"/>
          <w:sz w:val="24"/>
          <w:rtl/>
        </w:rPr>
        <w:t>«</w:t>
      </w:r>
      <w:r w:rsidRPr="00B54623">
        <w:rPr>
          <w:rFonts w:ascii="Arial" w:hAnsi="Arial" w:cs="Arial" w:hint="cs"/>
          <w:sz w:val="24"/>
          <w:rtl/>
        </w:rPr>
        <w:t>تأمین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مالی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بیمهء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اتکایی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امریکا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تاریخ‏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پیوسته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است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چرا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این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کار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دو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سال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پیش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صورت‏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گرفته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و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کلیهء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وام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بازپرداخت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شده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است</w:t>
      </w:r>
      <w:r w:rsidRPr="00B54623">
        <w:rPr>
          <w:rFonts w:ascii="Arial" w:hAnsi="Arial" w:cs="Arial"/>
          <w:sz w:val="24"/>
          <w:rtl/>
        </w:rPr>
        <w:t>.»</w:t>
      </w:r>
    </w:p>
    <w:p w:rsidR="00B54623" w:rsidRDefault="00B54623" w:rsidP="00B54623">
      <w:pPr>
        <w:jc w:val="lowKashida"/>
        <w:rPr>
          <w:rFonts w:ascii="Arial" w:hAnsi="Arial" w:cs="Arial"/>
          <w:sz w:val="24"/>
          <w:rtl/>
        </w:rPr>
      </w:pPr>
      <w:r w:rsidRPr="00B54623">
        <w:rPr>
          <w:rFonts w:ascii="Arial" w:hAnsi="Arial" w:cs="Arial" w:hint="cs"/>
          <w:sz w:val="24"/>
          <w:rtl/>
        </w:rPr>
        <w:lastRenderedPageBreak/>
        <w:t>هم‏چنین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بیمهء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اتکایی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مونیخ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ری،از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پیش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حال‏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تقویت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سرمایهء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مبنای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خود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براساس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دستور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العمل‏های‏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جدید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/>
          <w:sz w:val="24"/>
        </w:rPr>
        <w:t>EC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برای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توان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پرداخت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بدهی‏های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شرکت‏های‏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بیمه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می‏باشد</w:t>
      </w:r>
      <w:r w:rsidRPr="00B54623">
        <w:rPr>
          <w:rFonts w:ascii="Arial" w:hAnsi="Arial" w:cs="Arial"/>
          <w:sz w:val="24"/>
          <w:rtl/>
        </w:rPr>
        <w:t>.</w:t>
      </w:r>
      <w:r w:rsidRPr="00B54623">
        <w:rPr>
          <w:rFonts w:ascii="Arial" w:hAnsi="Arial" w:cs="Arial" w:hint="cs"/>
          <w:sz w:val="24"/>
          <w:rtl/>
        </w:rPr>
        <w:t>این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بخشنامه‏ها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از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سال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آینده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اجرا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خواهند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آمد،حاکی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از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آن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است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مبالغ‏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سرمایه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گذاری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شده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نزد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سایر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شرکت‏های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بیمهء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نمی‏تواند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عنوان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قدرت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بازپرداخت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بدهی‏های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یک‏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شرکت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حساب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آید</w:t>
      </w:r>
      <w:r w:rsidRPr="00B54623">
        <w:rPr>
          <w:rFonts w:ascii="Arial" w:hAnsi="Arial" w:cs="Arial"/>
          <w:sz w:val="24"/>
          <w:rtl/>
        </w:rPr>
        <w:t>.</w:t>
      </w:r>
    </w:p>
    <w:p w:rsidR="00B54623" w:rsidRDefault="00B54623" w:rsidP="00B54623">
      <w:pPr>
        <w:jc w:val="lowKashida"/>
        <w:rPr>
          <w:rFonts w:ascii="Arial" w:hAnsi="Arial" w:cs="Arial"/>
          <w:sz w:val="24"/>
          <w:rtl/>
        </w:rPr>
      </w:pPr>
      <w:r w:rsidRPr="00B54623">
        <w:rPr>
          <w:rFonts w:ascii="Arial" w:hAnsi="Arial" w:cs="Arial" w:hint="cs"/>
          <w:sz w:val="24"/>
          <w:rtl/>
        </w:rPr>
        <w:t>فن‏اندرت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می‏گوید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از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آنجا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بیمهء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اتکایی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مونیخ‏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ری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از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سهامداران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پرقدرت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سایر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شرکت‏های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بیمهء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برخوردار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است،باکاهش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عظیمی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سود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ناخالص‏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بدهی‏های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خود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مواجه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شده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است</w:t>
      </w:r>
      <w:r w:rsidRPr="00B54623">
        <w:rPr>
          <w:rFonts w:ascii="Arial" w:hAnsi="Arial" w:cs="Arial"/>
          <w:sz w:val="24"/>
          <w:rtl/>
        </w:rPr>
        <w:t>.</w:t>
      </w:r>
      <w:r w:rsidRPr="00B54623">
        <w:rPr>
          <w:rFonts w:ascii="Arial" w:hAnsi="Arial" w:cs="Arial" w:hint="cs"/>
          <w:sz w:val="24"/>
          <w:rtl/>
        </w:rPr>
        <w:t>احتمال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دارد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تصمیمی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اتخاد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شود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تا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شرکت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هرچه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سریع‏تر،پیش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از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اقدام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سایر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شرکت‏ها،وارد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بازار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شود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و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از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بهره‏های‏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قیمت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بالای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سهام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بیمه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استفاده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کند</w:t>
      </w:r>
      <w:r w:rsidRPr="00B54623">
        <w:rPr>
          <w:rFonts w:ascii="Arial" w:hAnsi="Arial" w:cs="Arial"/>
          <w:sz w:val="24"/>
          <w:rtl/>
        </w:rPr>
        <w:t>.</w:t>
      </w:r>
    </w:p>
    <w:p w:rsidR="00B54623" w:rsidRDefault="00B54623" w:rsidP="00B54623">
      <w:pPr>
        <w:jc w:val="lowKashida"/>
        <w:rPr>
          <w:rFonts w:ascii="Arial" w:hAnsi="Arial" w:cs="Arial"/>
          <w:sz w:val="24"/>
          <w:rtl/>
        </w:rPr>
      </w:pPr>
      <w:r w:rsidRPr="00B54623">
        <w:rPr>
          <w:rFonts w:ascii="Arial" w:hAnsi="Arial" w:cs="Arial" w:hint="cs"/>
          <w:sz w:val="24"/>
          <w:rtl/>
        </w:rPr>
        <w:t>به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عقیدهء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وی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امکان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ندارد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بیمهء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اتکایی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مونیخ‏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ری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برای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کسب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درآمد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جدید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نقدینگی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خود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را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افزایش‏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دهد</w:t>
      </w:r>
      <w:r w:rsidRPr="00B54623">
        <w:rPr>
          <w:rFonts w:ascii="Arial" w:hAnsi="Arial" w:cs="Arial"/>
          <w:sz w:val="24"/>
          <w:rtl/>
        </w:rPr>
        <w:t>.</w:t>
      </w:r>
      <w:r w:rsidRPr="00B54623">
        <w:rPr>
          <w:rFonts w:ascii="Arial" w:hAnsi="Arial" w:cs="Arial" w:hint="cs"/>
          <w:sz w:val="24"/>
          <w:rtl/>
        </w:rPr>
        <w:t>گرچه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این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خبر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درست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بعد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از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خرید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بیمهء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اتکایی‏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جنرال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ری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توسط</w:t>
      </w:r>
      <w:r w:rsidRPr="00B54623">
        <w:rPr>
          <w:rFonts w:ascii="Arial" w:hAnsi="Arial" w:cs="Arial"/>
          <w:sz w:val="24"/>
          <w:rtl/>
        </w:rPr>
        <w:t xml:space="preserve"> (</w:t>
      </w:r>
      <w:r w:rsidRPr="00B54623">
        <w:rPr>
          <w:rFonts w:ascii="Arial" w:hAnsi="Arial" w:cs="Arial"/>
          <w:sz w:val="24"/>
        </w:rPr>
        <w:t>Berkshire Hathaway</w:t>
      </w:r>
      <w:r w:rsidRPr="00B54623">
        <w:rPr>
          <w:rFonts w:ascii="Arial" w:hAnsi="Arial" w:cs="Arial"/>
          <w:sz w:val="24"/>
          <w:rtl/>
        </w:rPr>
        <w:t xml:space="preserve">) </w:t>
      </w:r>
      <w:r w:rsidRPr="00B54623">
        <w:rPr>
          <w:rFonts w:ascii="Arial" w:hAnsi="Arial" w:cs="Arial" w:hint="cs"/>
          <w:sz w:val="24"/>
          <w:rtl/>
        </w:rPr>
        <w:t>گزارش‏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شده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است،او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عقیده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دارد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احتمال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نمی‏رود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بزرگ‏ترین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بیمهءگر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اتکایی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دنیا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بلافاصله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از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این‏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مصالحه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احساس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خطر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کند</w:t>
      </w:r>
      <w:r w:rsidRPr="00B54623">
        <w:rPr>
          <w:rFonts w:ascii="Arial" w:hAnsi="Arial" w:cs="Arial"/>
          <w:sz w:val="24"/>
          <w:rtl/>
        </w:rPr>
        <w:t>.</w:t>
      </w:r>
    </w:p>
    <w:p w:rsidR="00B54623" w:rsidRDefault="00B54623" w:rsidP="00B54623">
      <w:pPr>
        <w:jc w:val="lowKashida"/>
        <w:rPr>
          <w:rFonts w:ascii="Arial" w:hAnsi="Arial" w:cs="Arial"/>
          <w:sz w:val="24"/>
          <w:rtl/>
        </w:rPr>
      </w:pPr>
      <w:r w:rsidRPr="00B54623">
        <w:rPr>
          <w:rFonts w:ascii="Arial" w:hAnsi="Arial" w:cs="Arial" w:hint="cs"/>
          <w:sz w:val="24"/>
          <w:rtl/>
        </w:rPr>
        <w:t>فن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اندرت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می‏گوید</w:t>
      </w:r>
      <w:r w:rsidRPr="00B54623">
        <w:rPr>
          <w:rFonts w:ascii="Arial" w:hAnsi="Arial" w:cs="Arial"/>
          <w:sz w:val="24"/>
          <w:rtl/>
        </w:rPr>
        <w:t>:«</w:t>
      </w:r>
      <w:r w:rsidRPr="00B54623">
        <w:rPr>
          <w:rFonts w:ascii="Arial" w:hAnsi="Arial" w:cs="Arial" w:hint="cs"/>
          <w:sz w:val="24"/>
          <w:rtl/>
        </w:rPr>
        <w:t>این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مصالحه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ترکیبی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از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دو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بیمهء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اتکایی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نیست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بلکه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شرکتی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است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توسط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سرمایهء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کلان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/>
          <w:sz w:val="24"/>
        </w:rPr>
        <w:t>Berkshire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حمایت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می‏گردد،و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البته‏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موقعیت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یکصد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شرکت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اول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جدول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رتبه‏بندی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را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تغییر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نمی‏دهد</w:t>
      </w:r>
      <w:r w:rsidRPr="00B54623">
        <w:rPr>
          <w:rFonts w:ascii="Arial" w:hAnsi="Arial" w:cs="Arial" w:hint="eastAsia"/>
          <w:sz w:val="24"/>
          <w:rtl/>
        </w:rPr>
        <w:t>»</w:t>
      </w:r>
      <w:r w:rsidRPr="00B54623">
        <w:rPr>
          <w:rFonts w:ascii="Arial" w:hAnsi="Arial" w:cs="Arial"/>
          <w:sz w:val="24"/>
          <w:rtl/>
        </w:rPr>
        <w:t>.</w:t>
      </w:r>
    </w:p>
    <w:p w:rsidR="00B54623" w:rsidRDefault="00B54623" w:rsidP="00B54623">
      <w:pPr>
        <w:jc w:val="lowKashida"/>
        <w:rPr>
          <w:rFonts w:ascii="Arial" w:hAnsi="Arial" w:cs="Arial"/>
          <w:sz w:val="24"/>
          <w:rtl/>
        </w:rPr>
      </w:pPr>
      <w:r w:rsidRPr="00B54623">
        <w:rPr>
          <w:rFonts w:ascii="Arial" w:hAnsi="Arial" w:cs="Arial" w:hint="cs"/>
          <w:sz w:val="24"/>
          <w:rtl/>
        </w:rPr>
        <w:t>هم‏چنین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گزارش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شده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است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برای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تسهیل‏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ساختار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سهام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از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طریق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رها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ساختن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خود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از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سهامداران،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این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شرکت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از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فرصت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تغییر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واحد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پولی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یورو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استفاده‏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خواهد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کرد</w:t>
      </w:r>
      <w:r w:rsidRPr="00B54623">
        <w:rPr>
          <w:rFonts w:ascii="Arial" w:hAnsi="Arial" w:cs="Arial"/>
          <w:sz w:val="24"/>
          <w:rtl/>
        </w:rPr>
        <w:t>.</w:t>
      </w:r>
      <w:r w:rsidRPr="00B54623">
        <w:rPr>
          <w:rFonts w:ascii="Arial" w:hAnsi="Arial" w:cs="Arial" w:hint="cs"/>
          <w:sz w:val="24"/>
          <w:rtl/>
        </w:rPr>
        <w:t>در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مجموع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میلیون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سهام‏دار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مقایسه‏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با</w:t>
      </w:r>
      <w:r w:rsidRPr="00B54623">
        <w:rPr>
          <w:rFonts w:ascii="Arial" w:hAnsi="Arial" w:cs="Arial"/>
          <w:sz w:val="24"/>
          <w:rtl/>
        </w:rPr>
        <w:t xml:space="preserve"> 82 </w:t>
      </w:r>
      <w:r w:rsidRPr="00B54623">
        <w:rPr>
          <w:rFonts w:ascii="Arial" w:hAnsi="Arial" w:cs="Arial" w:hint="cs"/>
          <w:sz w:val="24"/>
          <w:rtl/>
        </w:rPr>
        <w:t>میلیون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سهام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ثبت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شده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وجود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دارد،با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این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حال‏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شرکت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بیان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داشته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وجود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دو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نوع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سهام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باعث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ایجاد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آشفتگی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بازار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سهام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خواهد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شد</w:t>
      </w:r>
      <w:r w:rsidRPr="00B54623">
        <w:rPr>
          <w:rFonts w:ascii="Arial" w:hAnsi="Arial" w:cs="Arial"/>
          <w:sz w:val="24"/>
          <w:rtl/>
        </w:rPr>
        <w:t>.</w:t>
      </w:r>
    </w:p>
    <w:p w:rsidR="00B54623" w:rsidRDefault="00B54623" w:rsidP="00B54623">
      <w:pPr>
        <w:jc w:val="lowKashida"/>
        <w:rPr>
          <w:rFonts w:ascii="Arial" w:hAnsi="Arial" w:cs="Arial"/>
          <w:sz w:val="24"/>
          <w:rtl/>
        </w:rPr>
      </w:pPr>
      <w:r w:rsidRPr="00B54623">
        <w:rPr>
          <w:rFonts w:ascii="Arial" w:hAnsi="Arial" w:cs="Arial" w:hint="cs"/>
          <w:sz w:val="24"/>
          <w:rtl/>
        </w:rPr>
        <w:t>شرکت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بهبود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و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کارآمد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کردن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ساختار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سهام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خود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امیدوار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است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توجه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سرمایه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گذاران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خارجی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را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سوی‏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خود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جلب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کند</w:t>
      </w:r>
      <w:r w:rsidRPr="00B54623">
        <w:rPr>
          <w:rFonts w:ascii="Arial" w:hAnsi="Arial" w:cs="Arial"/>
          <w:sz w:val="24"/>
          <w:rtl/>
        </w:rPr>
        <w:t>.</w:t>
      </w:r>
      <w:r w:rsidRPr="00B54623">
        <w:rPr>
          <w:rFonts w:ascii="Arial" w:hAnsi="Arial" w:cs="Arial" w:hint="cs"/>
          <w:sz w:val="24"/>
          <w:rtl/>
        </w:rPr>
        <w:t>این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طرح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مقدمه‏ای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برای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ثبت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شرکت‏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بیمهء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اتکایی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مونیخ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ری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بورس‏های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اوراق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بهادار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خارجی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آینده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شمار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می‏رود</w:t>
      </w:r>
      <w:r w:rsidRPr="00B54623">
        <w:rPr>
          <w:rFonts w:ascii="Arial" w:hAnsi="Arial" w:cs="Arial"/>
          <w:sz w:val="24"/>
          <w:rtl/>
        </w:rPr>
        <w:t>.</w:t>
      </w:r>
    </w:p>
    <w:p w:rsidR="00B54623" w:rsidRDefault="00B54623" w:rsidP="00B54623">
      <w:pPr>
        <w:jc w:val="lowKashida"/>
        <w:rPr>
          <w:rFonts w:ascii="Arial" w:hAnsi="Arial" w:cs="Arial"/>
          <w:sz w:val="24"/>
          <w:rtl/>
        </w:rPr>
      </w:pPr>
      <w:r w:rsidRPr="00B54623">
        <w:rPr>
          <w:rFonts w:ascii="Arial" w:hAnsi="Arial" w:cs="Arial" w:hint="cs"/>
          <w:sz w:val="24"/>
          <w:rtl/>
        </w:rPr>
        <w:t>فن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اندرت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می‏گوید</w:t>
      </w:r>
      <w:r w:rsidRPr="00B54623">
        <w:rPr>
          <w:rFonts w:ascii="Arial" w:hAnsi="Arial" w:cs="Arial"/>
          <w:sz w:val="24"/>
          <w:rtl/>
        </w:rPr>
        <w:t>:«</w:t>
      </w:r>
      <w:r w:rsidRPr="00B54623">
        <w:rPr>
          <w:rFonts w:ascii="Arial" w:hAnsi="Arial" w:cs="Arial" w:hint="cs"/>
          <w:sz w:val="24"/>
          <w:rtl/>
        </w:rPr>
        <w:t>حجم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کار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مهمی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شرکت‏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بیمهء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اتکایی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مونیخ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ری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درایالات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متحده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دارد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باعث‏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می‏شود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ثبت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دربورس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نیویورک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امری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معقول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نظر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آید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و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باید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از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قل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مطابق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/>
          <w:sz w:val="24"/>
        </w:rPr>
        <w:t>GAAP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و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رهنمودهای‏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حسابداری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اروپا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گزارش‏های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خود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را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تهیه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کند،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بنابراین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صورتی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مطابق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این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معامله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سودی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کار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باشد،این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سود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فقط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متعلق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شرکت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بیمه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تکایی‏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مونیخ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ری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خواهد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بود</w:t>
      </w:r>
      <w:r w:rsidRPr="00B54623">
        <w:rPr>
          <w:rFonts w:ascii="Arial" w:hAnsi="Arial" w:cs="Arial"/>
          <w:sz w:val="24"/>
          <w:rtl/>
        </w:rPr>
        <w:t>.</w:t>
      </w:r>
      <w:r w:rsidRPr="00B54623">
        <w:rPr>
          <w:rFonts w:ascii="Arial" w:hAnsi="Arial" w:cs="Arial" w:hint="cs"/>
          <w:sz w:val="24"/>
          <w:rtl/>
        </w:rPr>
        <w:t>وی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اضافه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می‏کند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احتمال‏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دارد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شرت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بعدها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برای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ثبت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بورس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سنگاپور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نیز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تثمیم‏گیری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کند</w:t>
      </w:r>
      <w:r w:rsidRPr="00B54623">
        <w:rPr>
          <w:rFonts w:ascii="Arial" w:hAnsi="Arial" w:cs="Arial"/>
          <w:sz w:val="24"/>
          <w:rtl/>
        </w:rPr>
        <w:t>.</w:t>
      </w:r>
    </w:p>
    <w:p w:rsidR="00B54623" w:rsidRDefault="00B54623" w:rsidP="00B54623">
      <w:pPr>
        <w:jc w:val="lowKashida"/>
        <w:rPr>
          <w:rFonts w:ascii="Arial" w:hAnsi="Arial" w:cs="Arial"/>
          <w:sz w:val="24"/>
          <w:rtl/>
        </w:rPr>
      </w:pPr>
      <w:r w:rsidRPr="00B54623">
        <w:rPr>
          <w:rFonts w:ascii="Arial" w:hAnsi="Arial" w:cs="Arial" w:hint="cs"/>
          <w:sz w:val="24"/>
          <w:rtl/>
        </w:rPr>
        <w:t>به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عنوان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بخشی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از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اقدام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شرکت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جهت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احراز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عنوان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سرمایه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گذاری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معتبر،این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شرکت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گزارش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داده‏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است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پیشنهاد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خواهد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کرد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تاریخ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گزارشاتش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به‏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همراه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سایر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شرکت‏های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بیمه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و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بیمهء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اتکایی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سال‏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تقویم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مطابقت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داشته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باشد</w:t>
      </w:r>
      <w:r w:rsidRPr="00B54623">
        <w:rPr>
          <w:rFonts w:ascii="Arial" w:hAnsi="Arial" w:cs="Arial"/>
          <w:sz w:val="24"/>
          <w:rtl/>
        </w:rPr>
        <w:t>.</w:t>
      </w:r>
      <w:r w:rsidRPr="00B54623">
        <w:rPr>
          <w:rFonts w:ascii="Arial" w:hAnsi="Arial" w:cs="Arial" w:hint="cs"/>
          <w:sz w:val="24"/>
          <w:rtl/>
        </w:rPr>
        <w:t>هم‏چنین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این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شرکت‏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پیشنهاد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خواهد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کرد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تا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سهام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براساس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سررسیدهای‏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معین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پردخت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شود</w:t>
      </w:r>
      <w:r w:rsidRPr="00B54623">
        <w:rPr>
          <w:rFonts w:ascii="Arial" w:hAnsi="Arial" w:cs="Arial"/>
          <w:sz w:val="24"/>
          <w:rtl/>
        </w:rPr>
        <w:t>.</w:t>
      </w:r>
      <w:r w:rsidRPr="00B54623">
        <w:rPr>
          <w:rFonts w:ascii="Arial" w:hAnsi="Arial" w:cs="Arial" w:hint="cs"/>
          <w:sz w:val="24"/>
          <w:rtl/>
        </w:rPr>
        <w:t>شرکت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بیمهء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اتکایی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مونیخ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ری‏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اعلام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می‏کند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که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این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معامله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برای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سهامداران</w:t>
      </w:r>
      <w:r w:rsidRPr="00B54623">
        <w:rPr>
          <w:rFonts w:ascii="Arial" w:hAnsi="Arial" w:cs="Arial"/>
          <w:sz w:val="24"/>
          <w:rtl/>
        </w:rPr>
        <w:t xml:space="preserve"> 10 </w:t>
      </w:r>
      <w:r w:rsidRPr="00B54623">
        <w:rPr>
          <w:rFonts w:ascii="Arial" w:hAnsi="Arial" w:cs="Arial" w:hint="cs"/>
          <w:sz w:val="24"/>
          <w:rtl/>
        </w:rPr>
        <w:t>درصد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سود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خواهد</w:t>
      </w:r>
      <w:r w:rsidRPr="00B54623">
        <w:rPr>
          <w:rFonts w:ascii="Arial" w:hAnsi="Arial" w:cs="Arial"/>
          <w:sz w:val="24"/>
          <w:rtl/>
        </w:rPr>
        <w:t xml:space="preserve"> </w:t>
      </w:r>
      <w:r w:rsidRPr="00B54623">
        <w:rPr>
          <w:rFonts w:ascii="Arial" w:hAnsi="Arial" w:cs="Arial" w:hint="cs"/>
          <w:sz w:val="24"/>
          <w:rtl/>
        </w:rPr>
        <w:t>داشت</w:t>
      </w:r>
      <w:r w:rsidRPr="00B54623">
        <w:rPr>
          <w:rFonts w:ascii="Arial" w:hAnsi="Arial" w:cs="Arial"/>
          <w:sz w:val="24"/>
          <w:rtl/>
        </w:rPr>
        <w:t>.</w:t>
      </w:r>
    </w:p>
    <w:p w:rsidR="00B54623" w:rsidRPr="00B54623" w:rsidRDefault="00B54623" w:rsidP="00B54623">
      <w:pPr>
        <w:jc w:val="lowKashida"/>
        <w:rPr>
          <w:rFonts w:ascii="Arial" w:hAnsi="Arial" w:cs="Arial"/>
          <w:sz w:val="24"/>
          <w:rtl/>
        </w:rPr>
      </w:pPr>
      <w:r w:rsidRPr="00B54623">
        <w:rPr>
          <w:rFonts w:ascii="Arial" w:hAnsi="Arial" w:cs="Arial" w:hint="cs"/>
          <w:sz w:val="24"/>
          <w:rtl/>
        </w:rPr>
        <w:t>منبع</w:t>
      </w:r>
    </w:p>
    <w:p w:rsidR="00B54623" w:rsidRDefault="00B54623" w:rsidP="00B54623">
      <w:pPr>
        <w:jc w:val="lowKashida"/>
        <w:rPr>
          <w:rFonts w:ascii="Arial" w:hAnsi="Arial" w:cs="Arial"/>
          <w:sz w:val="24"/>
        </w:rPr>
      </w:pPr>
      <w:r w:rsidRPr="00B54623">
        <w:rPr>
          <w:rFonts w:ascii="Arial" w:hAnsi="Arial" w:cs="Arial"/>
          <w:sz w:val="24"/>
        </w:rPr>
        <w:t>Reations</w:t>
      </w:r>
      <w:proofErr w:type="gramStart"/>
      <w:r w:rsidRPr="00B54623">
        <w:rPr>
          <w:rFonts w:ascii="Arial" w:hAnsi="Arial" w:cs="Arial"/>
          <w:sz w:val="24"/>
        </w:rPr>
        <w:t>,Aug.1998</w:t>
      </w:r>
      <w:proofErr w:type="gramEnd"/>
      <w:r w:rsidRPr="00B54623">
        <w:rPr>
          <w:rFonts w:ascii="Arial" w:hAnsi="Arial" w:cs="Arial"/>
          <w:sz w:val="24"/>
          <w:rtl/>
        </w:rPr>
        <w:t xml:space="preserve"> </w:t>
      </w:r>
    </w:p>
    <w:p w:rsidR="00103DF7" w:rsidRPr="00B54623" w:rsidRDefault="00103DF7" w:rsidP="00B54623">
      <w:pPr>
        <w:jc w:val="lowKashida"/>
        <w:rPr>
          <w:rFonts w:ascii="Arial" w:hAnsi="Arial" w:cs="Arial"/>
          <w:sz w:val="24"/>
          <w:rtl/>
        </w:rPr>
      </w:pPr>
    </w:p>
    <w:sectPr w:rsidR="00103DF7" w:rsidRPr="00B5462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03DF7"/>
    <w:rsid w:val="00103E8B"/>
    <w:rsid w:val="0015777B"/>
    <w:rsid w:val="00175A76"/>
    <w:rsid w:val="001846A1"/>
    <w:rsid w:val="001F1527"/>
    <w:rsid w:val="001F1D6F"/>
    <w:rsid w:val="00232D0B"/>
    <w:rsid w:val="002F0C01"/>
    <w:rsid w:val="00322C7E"/>
    <w:rsid w:val="00384397"/>
    <w:rsid w:val="00385AC9"/>
    <w:rsid w:val="003B7185"/>
    <w:rsid w:val="00411E12"/>
    <w:rsid w:val="00413E55"/>
    <w:rsid w:val="00437A71"/>
    <w:rsid w:val="0044006E"/>
    <w:rsid w:val="0044352F"/>
    <w:rsid w:val="00474B6A"/>
    <w:rsid w:val="004D05D4"/>
    <w:rsid w:val="004D253A"/>
    <w:rsid w:val="004E5997"/>
    <w:rsid w:val="005E07B6"/>
    <w:rsid w:val="005F395E"/>
    <w:rsid w:val="00632A03"/>
    <w:rsid w:val="00670E70"/>
    <w:rsid w:val="00686ABC"/>
    <w:rsid w:val="006E0B7A"/>
    <w:rsid w:val="006E3B40"/>
    <w:rsid w:val="0071077B"/>
    <w:rsid w:val="0072503D"/>
    <w:rsid w:val="00727CEA"/>
    <w:rsid w:val="00755E05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92736C"/>
    <w:rsid w:val="00945DC3"/>
    <w:rsid w:val="009A291E"/>
    <w:rsid w:val="009A3DDE"/>
    <w:rsid w:val="00A111C0"/>
    <w:rsid w:val="00A43C69"/>
    <w:rsid w:val="00A50213"/>
    <w:rsid w:val="00A816E4"/>
    <w:rsid w:val="00AA1DA3"/>
    <w:rsid w:val="00AA63C5"/>
    <w:rsid w:val="00AA64C5"/>
    <w:rsid w:val="00AF64CB"/>
    <w:rsid w:val="00B31FB9"/>
    <w:rsid w:val="00B54623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E56F3"/>
    <w:rsid w:val="00D0140B"/>
    <w:rsid w:val="00D0395A"/>
    <w:rsid w:val="00D242B2"/>
    <w:rsid w:val="00D70718"/>
    <w:rsid w:val="00D80494"/>
    <w:rsid w:val="00DA2DBC"/>
    <w:rsid w:val="00DC2038"/>
    <w:rsid w:val="00DC7826"/>
    <w:rsid w:val="00E05813"/>
    <w:rsid w:val="00E123E7"/>
    <w:rsid w:val="00E459FF"/>
    <w:rsid w:val="00EF5D2B"/>
    <w:rsid w:val="00F12163"/>
    <w:rsid w:val="00F17EC3"/>
    <w:rsid w:val="00F207E3"/>
    <w:rsid w:val="00F276BB"/>
    <w:rsid w:val="00F31C23"/>
    <w:rsid w:val="00F9722C"/>
    <w:rsid w:val="00FC3E87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2012-01-05T16:09:00Z</dcterms:created>
  <dcterms:modified xsi:type="dcterms:W3CDTF">2012-01-16T16:22:00Z</dcterms:modified>
</cp:coreProperties>
</file>