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9A" w:rsidRPr="00B4589A" w:rsidRDefault="00B4589A" w:rsidP="00B4589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4589A">
        <w:rPr>
          <w:rFonts w:ascii="Arial" w:hAnsi="Arial" w:cs="Arial" w:hint="cs"/>
          <w:sz w:val="28"/>
          <w:szCs w:val="28"/>
          <w:rtl/>
          <w:lang w:bidi="fa-IR"/>
        </w:rPr>
        <w:t>قرارداد</w:t>
      </w:r>
      <w:r w:rsidRPr="00B4589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8"/>
          <w:szCs w:val="28"/>
          <w:rtl/>
          <w:lang w:bidi="fa-IR"/>
        </w:rPr>
        <w:t>تلگرافخانه</w:t>
      </w:r>
      <w:r w:rsidRPr="00B4589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8"/>
          <w:szCs w:val="28"/>
          <w:rtl/>
          <w:lang w:bidi="fa-IR"/>
        </w:rPr>
        <w:t>جاسک</w:t>
      </w:r>
      <w:r w:rsidRPr="00B4589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8"/>
          <w:szCs w:val="28"/>
          <w:rtl/>
          <w:lang w:bidi="fa-IR"/>
        </w:rPr>
        <w:t>بین</w:t>
      </w:r>
      <w:r w:rsidRPr="00B4589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8"/>
          <w:szCs w:val="28"/>
          <w:rtl/>
          <w:lang w:bidi="fa-IR"/>
        </w:rPr>
        <w:t>دولت</w:t>
      </w:r>
      <w:r w:rsidRPr="00B4589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B4589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4589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8"/>
          <w:szCs w:val="28"/>
          <w:rtl/>
          <w:lang w:bidi="fa-IR"/>
        </w:rPr>
        <w:t>انگلیس</w:t>
      </w:r>
    </w:p>
    <w:p w:rsidR="00B4589A" w:rsidRPr="00B4589A" w:rsidRDefault="00B4589A" w:rsidP="00B4589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4589A">
        <w:rPr>
          <w:rFonts w:ascii="Arial" w:hAnsi="Arial" w:cs="Arial" w:hint="cs"/>
          <w:sz w:val="28"/>
          <w:szCs w:val="28"/>
          <w:rtl/>
          <w:lang w:bidi="fa-IR"/>
        </w:rPr>
        <w:t>صفائی،</w:t>
      </w:r>
      <w:r w:rsidRPr="00B4589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8"/>
          <w:szCs w:val="28"/>
          <w:rtl/>
          <w:lang w:bidi="fa-IR"/>
        </w:rPr>
        <w:t>ابراهیم</w:t>
      </w:r>
    </w:p>
    <w:p w:rsidR="00B4589A" w:rsidRDefault="00B4589A" w:rsidP="00B4589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4589A" w:rsidRPr="00B4589A" w:rsidRDefault="00B4589A" w:rsidP="00B4589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589A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قراردادی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جاسک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>.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غره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الثانی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1304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بامضا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رسیده،در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مهره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آرتورنیکلسن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شارژ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دافر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>.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توضیحی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سیدنی‏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چرچیل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نیکلسن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جاسک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است،لازم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بتوضیح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قراردادهای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متبادله‏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اتباع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سفارتهای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نسخه‏ئی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بصاحب‏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بامضای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میرسیده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نسخه‏ئی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تسلیم‏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میگردیده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بامضای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ممضی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اینرو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بمهر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شارژ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دافر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B4589A">
        <w:rPr>
          <w:rFonts w:ascii="Arial" w:hAnsi="Arial" w:cs="Arial"/>
          <w:sz w:val="24"/>
          <w:szCs w:val="24"/>
          <w:lang w:bidi="fa-IR"/>
        </w:rPr>
        <w:t>.</w:t>
      </w:r>
    </w:p>
    <w:p w:rsidR="00B4589A" w:rsidRPr="00B4589A" w:rsidRDefault="00B4589A" w:rsidP="00B4589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589A">
        <w:rPr>
          <w:rFonts w:ascii="Arial" w:hAnsi="Arial" w:cs="Arial" w:hint="cs"/>
          <w:sz w:val="24"/>
          <w:szCs w:val="24"/>
          <w:rtl/>
          <w:lang w:bidi="fa-IR"/>
        </w:rPr>
        <w:t>مارک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>-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جاشک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ایت‏ئیل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1304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اطلاعاتیکه‏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سینهء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فخیمهء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انتهای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رأس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ششصد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چهارصد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حالیه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فاصلهء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تفرج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تلگرافچیان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انتهای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رأس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نهصد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نهصد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علامت‏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جاسک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بابت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داخلهء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مسافت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مجرای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جائیکه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وری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بنائی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دخالتی‏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محوطه‏ئی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بکشند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یارد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گمرکخانه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عمارت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مأمورین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حالئیکه‏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التجار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فینج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4589A">
        <w:rPr>
          <w:rFonts w:ascii="Arial" w:hAnsi="Arial" w:cs="Arial"/>
          <w:sz w:val="24"/>
          <w:szCs w:val="24"/>
          <w:lang w:bidi="fa-IR"/>
        </w:rPr>
        <w:t>.</w:t>
      </w:r>
    </w:p>
    <w:p w:rsidR="00B4589A" w:rsidRPr="00B4589A" w:rsidRDefault="00B4589A" w:rsidP="00B4589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نوکرهای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مواجب‏خوار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گمرک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معاف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589A">
        <w:rPr>
          <w:rFonts w:ascii="Arial" w:hAnsi="Arial" w:cs="Arial"/>
          <w:sz w:val="24"/>
          <w:szCs w:val="24"/>
          <w:lang w:bidi="fa-IR"/>
        </w:rPr>
        <w:t>.</w:t>
      </w:r>
    </w:p>
    <w:p w:rsidR="00B4589A" w:rsidRPr="00B4589A" w:rsidRDefault="00B4589A" w:rsidP="00B4589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اجناسی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بجهت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آذوقه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معیشت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داخله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معاف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برنج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هیزم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نوکرهای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مواجب‏خوار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رعایای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جاسک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تلگرافخانه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تسلیم‏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جاسک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کنند،و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تاجری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تبعه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داخله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داخلهء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اینحدود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دکان‏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گمرک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>.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غره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الثانیه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1304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آرتیرنیکلسن</w:t>
      </w:r>
      <w:r w:rsidRPr="00B4589A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4589A" w:rsidRPr="00B4589A" w:rsidRDefault="00B4589A" w:rsidP="00B4589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>: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شوال‏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1304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عمارت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صاحبقرانیه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مبادله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بامضای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طرفین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589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B4589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589A">
        <w:rPr>
          <w:rFonts w:ascii="Arial" w:hAnsi="Arial" w:cs="Arial" w:hint="cs"/>
          <w:sz w:val="24"/>
          <w:szCs w:val="24"/>
          <w:rtl/>
          <w:lang w:bidi="fa-IR"/>
        </w:rPr>
        <w:t>آرترنیکلسن</w:t>
      </w:r>
      <w:r w:rsidRPr="00B4589A">
        <w:rPr>
          <w:rFonts w:ascii="Arial" w:hAnsi="Arial" w:cs="Arial" w:hint="eastAsia"/>
          <w:sz w:val="24"/>
          <w:szCs w:val="24"/>
          <w:lang w:bidi="fa-IR"/>
        </w:rPr>
        <w:t>»</w:t>
      </w:r>
      <w:r w:rsidRPr="00B4589A">
        <w:rPr>
          <w:rFonts w:ascii="Arial" w:hAnsi="Arial" w:cs="Arial"/>
          <w:sz w:val="24"/>
          <w:szCs w:val="24"/>
          <w:lang w:bidi="fa-IR"/>
        </w:rPr>
        <w:t>.</w:t>
      </w:r>
    </w:p>
    <w:p w:rsidR="007726CC" w:rsidRPr="00B4589A" w:rsidRDefault="007726CC" w:rsidP="00B4589A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B4589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0F1F3C"/>
    <w:rsid w:val="0024337F"/>
    <w:rsid w:val="002C4B19"/>
    <w:rsid w:val="00350183"/>
    <w:rsid w:val="00551144"/>
    <w:rsid w:val="00563B9E"/>
    <w:rsid w:val="005B566D"/>
    <w:rsid w:val="005D3CF7"/>
    <w:rsid w:val="0071278A"/>
    <w:rsid w:val="007726CC"/>
    <w:rsid w:val="0088798C"/>
    <w:rsid w:val="008E1E3E"/>
    <w:rsid w:val="00B07A95"/>
    <w:rsid w:val="00B37045"/>
    <w:rsid w:val="00B4589A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2012-02-07T11:07:00Z</dcterms:created>
  <dcterms:modified xsi:type="dcterms:W3CDTF">2012-02-07T11:07:00Z</dcterms:modified>
</cp:coreProperties>
</file>