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1E" w:rsidRPr="00AB7C1E" w:rsidRDefault="00AB7C1E" w:rsidP="00656EF1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ادغام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اموال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حوادث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اروپا</w:t>
      </w:r>
      <w:r w:rsidRPr="00AB7C1E">
        <w:rPr>
          <w:rFonts w:ascii="Arial" w:hAnsi="Arial" w:cs="Arial"/>
          <w:sz w:val="24"/>
          <w:rtl/>
        </w:rPr>
        <w:t xml:space="preserve"> </w:t>
      </w:r>
    </w:p>
    <w:p w:rsidR="00656EF1" w:rsidRDefault="00656EF1" w:rsidP="00AB7C1E">
      <w:pPr>
        <w:jc w:val="lowKashida"/>
        <w:rPr>
          <w:rFonts w:ascii="Arial" w:hAnsi="Arial" w:cs="Arial" w:hint="cs"/>
          <w:sz w:val="24"/>
          <w:rtl/>
        </w:rPr>
      </w:pP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جریان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ادغام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اموال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حوادث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اروپا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سال‏هایی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پیش‏رو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داریم،شتاب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گرفت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شتاب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ناشی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افزایش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رقابت،رشد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ضعیف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توسعه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یافته،تمرکز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بیشتر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برتوان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کفیت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درآمدها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علت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آزادسازی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همان‏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می‏باشد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براساس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گزارشی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جدید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اداره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خدمات‏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سرمایه‏گذاری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مودی،</w:t>
      </w:r>
      <w:r w:rsidRPr="00AB7C1E">
        <w:rPr>
          <w:rFonts w:ascii="Arial" w:hAnsi="Arial" w:cs="Arial"/>
          <w:sz w:val="24"/>
          <w:rtl/>
        </w:rPr>
        <w:t xml:space="preserve"> (</w:t>
      </w:r>
      <w:proofErr w:type="spellStart"/>
      <w:r w:rsidRPr="00AB7C1E">
        <w:rPr>
          <w:rFonts w:ascii="Arial" w:hAnsi="Arial" w:cs="Arial"/>
          <w:sz w:val="24"/>
        </w:rPr>
        <w:t>Modys</w:t>
      </w:r>
      <w:proofErr w:type="spellEnd"/>
      <w:r w:rsidRPr="00AB7C1E">
        <w:rPr>
          <w:rFonts w:ascii="Arial" w:hAnsi="Arial" w:cs="Arial"/>
          <w:sz w:val="24"/>
        </w:rPr>
        <w:t xml:space="preserve"> Investors Services</w:t>
      </w:r>
      <w:r w:rsidRPr="00AB7C1E">
        <w:rPr>
          <w:rFonts w:ascii="Arial" w:hAnsi="Arial" w:cs="Arial"/>
          <w:sz w:val="24"/>
          <w:rtl/>
        </w:rPr>
        <w:t xml:space="preserve">) </w:t>
      </w:r>
      <w:r w:rsidRPr="00AB7C1E">
        <w:rPr>
          <w:rFonts w:ascii="Arial" w:hAnsi="Arial" w:cs="Arial" w:hint="cs"/>
          <w:sz w:val="24"/>
          <w:rtl/>
        </w:rPr>
        <w:t>شتاب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فعالیت</w:t>
      </w:r>
      <w:r w:rsidRPr="00AB7C1E">
        <w:rPr>
          <w:rFonts w:ascii="Arial" w:hAnsi="Arial" w:cs="Arial"/>
          <w:sz w:val="24"/>
          <w:rtl/>
        </w:rPr>
        <w:t>-</w:t>
      </w:r>
      <w:r w:rsidRPr="00AB7C1E">
        <w:rPr>
          <w:rFonts w:ascii="Arial" w:hAnsi="Arial" w:cs="Arial" w:hint="cs"/>
          <w:sz w:val="24"/>
          <w:rtl/>
        </w:rPr>
        <w:t>ادغام‏ها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تملیک‏ها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بوسیله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تغییرات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اساسی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مستقیم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اتکایی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سرتاسر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اروپا</w:t>
      </w:r>
      <w:r w:rsidRPr="00AB7C1E">
        <w:rPr>
          <w:rFonts w:ascii="Arial" w:hAnsi="Arial" w:cs="Arial"/>
          <w:sz w:val="24"/>
          <w:rtl/>
        </w:rPr>
        <w:t xml:space="preserve">- </w:t>
      </w:r>
      <w:r w:rsidRPr="00AB7C1E">
        <w:rPr>
          <w:rFonts w:ascii="Arial" w:hAnsi="Arial" w:cs="Arial" w:hint="cs"/>
          <w:sz w:val="24"/>
          <w:rtl/>
        </w:rPr>
        <w:t>ادامه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تا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امروز،بازیگران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عمده‏ای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نقشه‏های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جاه‏طلبانه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اروپایی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دارند،در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جریان‏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مذکور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بیشترین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فعالیت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داشته‏اند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ولی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گفته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می‏شود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صنعت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به‏طور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فزاینده‏ای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سمت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یکپارچه‏سازی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فعالیت‏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کوچک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متوسط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می‏رود؛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زیرا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اخیر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الذکر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مسئله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مورد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توجه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قرار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می‏دهند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ارزش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پیشنهادی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آنها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مقررات‏زدایی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شدت‏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مودی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دامنه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وسیعی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عوامل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محرک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برای‏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اقدامات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شرف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انجام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شناسایی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کرده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بخشنامه‏های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اتحادیه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اروپا،و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آزادی‏سازی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بخشنامه‏ها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حاصل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شد،اگرچه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اعلام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می‏کند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سرعت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تغییرات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توسط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فضای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مطلبات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پایین‏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خسارات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شناور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دارایی‏ها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بسیاری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ادغام‏ها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تملیک‏ها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همانند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ایالات‏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متحده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دستیابی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بالا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توسعه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حق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درآمد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محدود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است،می‏باشد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همچنین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چنین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توسعه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یافته،با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ساختار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صنعتی‏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این‏چنین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سنگربندی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نفوذ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سخت‏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مشکل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است؛خرید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امتیاز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شرکت،به‏طور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معمول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ایجاد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آسان‏تر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بعضی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همچنین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متوجه‏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موقعیتی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شده‏اند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سوددهی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برتر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می‏توانند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استفاده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کنند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جریان‏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درآمدشان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تنوع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بخشیده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نوسان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درآمدها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میزان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روبرو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ریسک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طریق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توسعه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ماورای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مرزهای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دهند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656EF1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نمونه‏ای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واقعی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روش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خورد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ادغامی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اداره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خدمات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انگلیسی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امریکایی</w:t>
      </w:r>
      <w:r w:rsidRPr="00AB7C1E">
        <w:rPr>
          <w:rFonts w:ascii="Arial" w:hAnsi="Arial" w:cs="Arial"/>
          <w:sz w:val="24"/>
          <w:rtl/>
        </w:rPr>
        <w:t xml:space="preserve"> (</w:t>
      </w:r>
      <w:r w:rsidRPr="00AB7C1E">
        <w:rPr>
          <w:rFonts w:ascii="Arial" w:hAnsi="Arial" w:cs="Arial"/>
          <w:sz w:val="24"/>
        </w:rPr>
        <w:t>British American) financial services</w:t>
      </w:r>
      <w:r w:rsidRPr="00AB7C1E">
        <w:rPr>
          <w:rFonts w:ascii="Arial" w:hAnsi="Arial" w:cs="Arial"/>
          <w:sz w:val="24"/>
          <w:rtl/>
        </w:rPr>
        <w:t xml:space="preserve">) </w:t>
      </w:r>
      <w:r w:rsidRPr="00AB7C1E">
        <w:rPr>
          <w:rFonts w:ascii="Arial" w:hAnsi="Arial" w:cs="Arial" w:hint="cs"/>
          <w:sz w:val="24"/>
          <w:rtl/>
        </w:rPr>
        <w:t>وبیمه‏اتکایی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زویخ‏</w:t>
      </w:r>
      <w:r w:rsidRPr="00AB7C1E">
        <w:rPr>
          <w:rFonts w:ascii="Arial" w:hAnsi="Arial" w:cs="Arial"/>
          <w:sz w:val="24"/>
          <w:rtl/>
        </w:rPr>
        <w:t xml:space="preserve"> (</w:t>
      </w:r>
      <w:r w:rsidRPr="00AB7C1E">
        <w:rPr>
          <w:rFonts w:ascii="Arial" w:hAnsi="Arial" w:cs="Arial"/>
          <w:sz w:val="24"/>
        </w:rPr>
        <w:t>Zurich Re</w:t>
      </w:r>
      <w:r w:rsidRPr="00AB7C1E">
        <w:rPr>
          <w:rFonts w:ascii="Arial" w:hAnsi="Arial" w:cs="Arial"/>
          <w:sz w:val="24"/>
          <w:rtl/>
        </w:rPr>
        <w:t xml:space="preserve">) </w:t>
      </w:r>
      <w:r w:rsidRPr="00AB7C1E">
        <w:rPr>
          <w:rFonts w:ascii="Arial" w:hAnsi="Arial" w:cs="Arial" w:hint="cs"/>
          <w:sz w:val="24"/>
          <w:rtl/>
        </w:rPr>
        <w:t>صورت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گرفت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برای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دیگران،</w:t>
      </w:r>
      <w:r w:rsidR="00656EF1">
        <w:rPr>
          <w:rFonts w:ascii="Arial" w:hAnsi="Arial" w:cs="Arial" w:hint="cs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توسعه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طریق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تملیک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دیگر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خارج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حق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انتخاب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معقول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بود،زیرا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آن‏ها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اندازه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ظرفیت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داخلی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کرده‏اندو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خواستار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کارگیری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سرمایه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زاد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سوددهی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هستند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حال،بیمه‏گران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اتکایی‏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ادغام‏ها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عنوان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پاسخی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تقاضاهای‏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روزافزون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ابتدیی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خدمات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نوآوریهای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بیشتر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می‏ببیند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اداره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قضایا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این‏گونه‏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تفسیر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می‏کند</w:t>
      </w:r>
      <w:r w:rsidRPr="00AB7C1E">
        <w:rPr>
          <w:rFonts w:ascii="Arial" w:hAnsi="Arial" w:cs="Arial"/>
          <w:sz w:val="24"/>
          <w:rtl/>
        </w:rPr>
        <w:t>:"</w:t>
      </w:r>
      <w:r w:rsidRPr="00AB7C1E">
        <w:rPr>
          <w:rFonts w:ascii="Arial" w:hAnsi="Arial" w:cs="Arial" w:hint="cs"/>
          <w:sz w:val="24"/>
          <w:rtl/>
        </w:rPr>
        <w:t>فقط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تامین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سرمایه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کافی‏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نیست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بیمه‏گران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سؤالات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وسیع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مدیریت‏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ریسک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پاسخ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می‏خواهند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نفع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بیمه‏گران‏اتکایی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بالا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همچنین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اتکایی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متوسط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مهارت‏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فنی‏قوی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نوع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محصول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مشخص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دارند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می‏باشند</w:t>
      </w:r>
      <w:r w:rsidRPr="00AB7C1E">
        <w:rPr>
          <w:rFonts w:ascii="Arial" w:hAnsi="Arial" w:cs="Arial"/>
          <w:sz w:val="24"/>
          <w:rtl/>
        </w:rPr>
        <w:t>."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حساسیت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اعتبار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اروپا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بیشتری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ناشی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زحمات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لویدز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لندن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دیگر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بیمه‏گران‏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فقط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احتمال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وجود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دارد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حساسیت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مذکور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پی‏سخت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رقابت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تداوم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ادغام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اهمیت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بیشتری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پیدا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کند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وجود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تاکید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فزاینده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بیمه‏گذاران‏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اتکایی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امنیت،مالی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ادغام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نظر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بعضی‏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افراد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عنوان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لازم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بالا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بردن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نظر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گرفته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می‏شود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فرصت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ادغام‏های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بیشتر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به‏طور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قطع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شرایط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وجود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دارد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بعضی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کشورهایی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زمان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قوانین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سنگینی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زمینه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داشتند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بسیاری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کوچک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متوسطی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وسیله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دولت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حمایت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می‏شدند،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نامزد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ادغام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خریداری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می‏باشند،هر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چند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مراحل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مربوط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احتمالا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طولانی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lastRenderedPageBreak/>
        <w:t>همچنین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بزرگ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جاه‏طلب‏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احتمالا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توسعه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طلبانه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رقبا،پاسخی‏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مشابه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داد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اداره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دریافته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باثباتی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مانند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آلمان،سویس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هلند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زمینه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اتحاد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مناطق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فرامرزی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بسیار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فعال‏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بوده‏اند،در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صورتی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مستقر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بریتانیای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کبیر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درآمد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کمتری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داشته‏اند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مایل‏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بوده‏اند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داخل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فعالیت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کنند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گزارش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پیش‏بینی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کرده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است،در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به‏طور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سنتی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درآمد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زیادی‏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داشته‏اند،همزمان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آزادی‏سازی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تحلیل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التفاوت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افزایش‏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نوسان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درآمد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منجر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می‏شود،ادغام‏ها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سطح‏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افزایش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منبع</w:t>
      </w:r>
      <w:r w:rsidRPr="00AB7C1E">
        <w:rPr>
          <w:rFonts w:ascii="Arial" w:hAnsi="Arial" w:cs="Arial"/>
          <w:sz w:val="24"/>
          <w:rtl/>
        </w:rPr>
        <w:t xml:space="preserve">: </w:t>
      </w:r>
      <w:r w:rsidRPr="00AB7C1E">
        <w:rPr>
          <w:rFonts w:ascii="Arial" w:hAnsi="Arial" w:cs="Arial"/>
          <w:sz w:val="24"/>
        </w:rPr>
        <w:t>Insurance Day March 30.1999 p.4</w:t>
      </w:r>
      <w:r w:rsidRPr="00AB7C1E">
        <w:rPr>
          <w:rFonts w:ascii="Arial" w:hAnsi="Arial" w:cs="Arial"/>
          <w:sz w:val="24"/>
          <w:rtl/>
        </w:rPr>
        <w:t xml:space="preserve">. 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بی‏ثباتی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بحران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پولی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معمولا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آثار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منفی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ئر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کوتاه‏مدت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بخش‏های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تولیدی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خدماتی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برجای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می‏گذارد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بدیهی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صنعت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نیز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عنوان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یکی‏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زیرمجموعه‏های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عمده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بخش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خدمات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چنین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عوارضی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نمی‏تواند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مصون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باشد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بحران‏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سال</w:t>
      </w:r>
      <w:r w:rsidRPr="00AB7C1E">
        <w:rPr>
          <w:rFonts w:ascii="Arial" w:hAnsi="Arial" w:cs="Arial"/>
          <w:sz w:val="24"/>
          <w:rtl/>
        </w:rPr>
        <w:t xml:space="preserve"> 1997 </w:t>
      </w:r>
      <w:r w:rsidRPr="00AB7C1E">
        <w:rPr>
          <w:rFonts w:ascii="Arial" w:hAnsi="Arial" w:cs="Arial" w:hint="cs"/>
          <w:sz w:val="24"/>
          <w:rtl/>
        </w:rPr>
        <w:t>جنوب‏شرق‏آسیا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اواسط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سال</w:t>
      </w:r>
      <w:r w:rsidRPr="00AB7C1E">
        <w:rPr>
          <w:rFonts w:ascii="Arial" w:hAnsi="Arial" w:cs="Arial"/>
          <w:sz w:val="24"/>
          <w:rtl/>
        </w:rPr>
        <w:t xml:space="preserve"> 1998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طریق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روسیه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انتقال‏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دو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مطلب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مربوط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صفحات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بعد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بصورتی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نه‏چندان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صریح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آثار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ناشی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بحران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صنعت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نیمه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دوم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سال</w:t>
      </w:r>
      <w:r w:rsidRPr="00AB7C1E">
        <w:rPr>
          <w:rFonts w:ascii="Arial" w:hAnsi="Arial" w:cs="Arial"/>
          <w:sz w:val="24"/>
          <w:rtl/>
        </w:rPr>
        <w:t xml:space="preserve"> 1998 </w:t>
      </w:r>
      <w:r w:rsidRPr="00AB7C1E">
        <w:rPr>
          <w:rFonts w:ascii="Arial" w:hAnsi="Arial" w:cs="Arial" w:hint="cs"/>
          <w:sz w:val="24"/>
          <w:rtl/>
        </w:rPr>
        <w:t>اشاره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دارد</w:t>
      </w:r>
      <w:r w:rsidRPr="00AB7C1E">
        <w:rPr>
          <w:rFonts w:ascii="Arial" w:hAnsi="Arial" w:cs="Arial"/>
          <w:sz w:val="24"/>
          <w:rtl/>
        </w:rPr>
        <w:t xml:space="preserve">. </w:t>
      </w:r>
      <w:r w:rsidRPr="00AB7C1E">
        <w:rPr>
          <w:rFonts w:ascii="Arial" w:hAnsi="Arial" w:cs="Arial" w:hint="cs"/>
          <w:sz w:val="24"/>
          <w:rtl/>
        </w:rPr>
        <w:t>گزارش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مربوط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گشور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مکزیک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نیز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وجود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برخی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ابهامات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تلاش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بطور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ضمنی‏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آثار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منفی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تورم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حق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صنعت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بدون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بررسی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مطلب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رشته‏های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مختلف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بیمه‏ای،مطرح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نماید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تازه‏های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جهان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بیمه‏</w:t>
      </w:r>
      <w:r w:rsidRPr="00AB7C1E">
        <w:rPr>
          <w:rFonts w:ascii="Arial" w:hAnsi="Arial" w:cs="Arial"/>
          <w:sz w:val="24"/>
          <w:rtl/>
        </w:rPr>
        <w:t xml:space="preserve"> </w:t>
      </w:r>
    </w:p>
    <w:p w:rsidR="00AB7C1E" w:rsidRP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بازار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بیمه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لاتین</w:t>
      </w:r>
      <w:r w:rsidRPr="00AB7C1E">
        <w:rPr>
          <w:rFonts w:ascii="Arial" w:hAnsi="Arial" w:cs="Arial"/>
          <w:sz w:val="24"/>
          <w:rtl/>
        </w:rPr>
        <w:t xml:space="preserve">: </w:t>
      </w:r>
      <w:r w:rsidRPr="00AB7C1E">
        <w:rPr>
          <w:rFonts w:ascii="Arial" w:hAnsi="Arial" w:cs="Arial" w:hint="cs"/>
          <w:sz w:val="24"/>
          <w:rtl/>
        </w:rPr>
        <w:t>بحران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موجب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خوش‏بینی‏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می‏شود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پس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سال‏ها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اقتصادیی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بالا،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وحشتی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تقریبا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تمام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لاتین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گرفته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زمان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آغاز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بحران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اقتصادی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درحال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ریشه‏دواندن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می‏باشد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عنوان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بزرگترین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اقتصاد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منطقه،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سرنوشت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بطور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اجتناب‏ناپذیری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صورت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مستقیم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غیرمستقیم،بر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همسایگان‏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بطور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قابل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ملاحظه‏ای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تاثیر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گذاشت،و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بحران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موجب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خوش‏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بینی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بازارهای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مالی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منطقه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بدلیل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شدید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قیمت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کالاها،رشد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اقتصادی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لاتین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قبل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برزیل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بحران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مواجه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شود،شروع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کرده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</w:t>
      </w:r>
      <w:r w:rsidRPr="00AB7C1E">
        <w:rPr>
          <w:rFonts w:ascii="Arial" w:hAnsi="Arial" w:cs="Arial"/>
          <w:sz w:val="24"/>
          <w:rtl/>
        </w:rPr>
        <w:t>.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پی‏بروز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بحران،جریان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تقریبا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سیل‏آسای‏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سرمایه‏های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المللی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کشور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سریع‏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برآن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بنا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نهاده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بود،به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شدت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کاهش‏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یافت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حال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وجود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مشکلات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عدیده‏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سالهای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اخیر،فقط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تعداد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اندکی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سرمایه‏گذاران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خارجی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تجربه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لاتین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داشته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باشند،چشم‏انداز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بلند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مدت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نسبت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منطقه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کنار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گذاشت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و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میان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آنها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که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طول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دهه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گذشته‏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لاتین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هجوم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برده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بودند،بسیاکم‏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خواهند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بود</w:t>
      </w:r>
      <w:r w:rsidRPr="00AB7C1E">
        <w:rPr>
          <w:rFonts w:ascii="Arial" w:hAnsi="Arial" w:cs="Arial"/>
          <w:sz w:val="24"/>
          <w:rtl/>
        </w:rPr>
        <w:t>.</w:t>
      </w:r>
    </w:p>
    <w:p w:rsidR="00AB7C1E" w:rsidRDefault="00AB7C1E" w:rsidP="00AB7C1E">
      <w:pPr>
        <w:jc w:val="lowKashida"/>
        <w:rPr>
          <w:rFonts w:ascii="Arial" w:hAnsi="Arial" w:cs="Arial"/>
          <w:sz w:val="24"/>
          <w:rtl/>
        </w:rPr>
      </w:pPr>
      <w:r w:rsidRPr="00AB7C1E">
        <w:rPr>
          <w:rFonts w:ascii="Arial" w:hAnsi="Arial" w:cs="Arial" w:hint="cs"/>
          <w:sz w:val="24"/>
          <w:rtl/>
        </w:rPr>
        <w:t>برای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این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شرکت‏ها،صرفنظر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مشکلات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جاری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آن‏ها،منطقه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امریکای‏لاتین‏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هنوز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فرصت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مناسبی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برای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رشد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بلندمدت</w:t>
      </w:r>
      <w:r w:rsidRPr="00AB7C1E">
        <w:rPr>
          <w:rFonts w:ascii="Arial" w:hAnsi="Arial" w:cs="Arial"/>
          <w:sz w:val="24"/>
          <w:rtl/>
        </w:rPr>
        <w:t xml:space="preserve"> </w:t>
      </w:r>
      <w:r w:rsidRPr="00AB7C1E">
        <w:rPr>
          <w:rFonts w:ascii="Arial" w:hAnsi="Arial" w:cs="Arial" w:hint="cs"/>
          <w:sz w:val="24"/>
          <w:rtl/>
        </w:rPr>
        <w:t>است</w:t>
      </w:r>
      <w:r w:rsidRPr="00AB7C1E">
        <w:rPr>
          <w:rFonts w:ascii="Arial" w:hAnsi="Arial" w:cs="Arial"/>
          <w:sz w:val="24"/>
          <w:rtl/>
        </w:rPr>
        <w:t>.</w:t>
      </w:r>
    </w:p>
    <w:p w:rsidR="00103DF7" w:rsidRPr="00AB7C1E" w:rsidRDefault="00103DF7" w:rsidP="00AB7C1E">
      <w:pPr>
        <w:jc w:val="lowKashida"/>
        <w:rPr>
          <w:rFonts w:ascii="Arial" w:hAnsi="Arial" w:cs="Arial"/>
          <w:sz w:val="24"/>
          <w:rtl/>
        </w:rPr>
      </w:pPr>
    </w:p>
    <w:sectPr w:rsidR="00103DF7" w:rsidRPr="00AB7C1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D77BD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56EF1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C21D9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2012-01-05T16:44:00Z</dcterms:created>
  <dcterms:modified xsi:type="dcterms:W3CDTF">2012-01-16T16:42:00Z</dcterms:modified>
</cp:coreProperties>
</file>